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894C340" w14:textId="10CEB1D7"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Section: Doctrine of </w:t>
      </w:r>
      <w:r w:rsidR="00996D02" w:rsidRPr="00A441CB">
        <w:rPr>
          <w:rFonts w:ascii="Arial Narrow" w:hAnsi="Arial Narrow" w:cs="Arial"/>
          <w:sz w:val="21"/>
          <w:szCs w:val="21"/>
        </w:rPr>
        <w:t>Scripture</w:t>
      </w:r>
    </w:p>
    <w:p w14:paraId="2E134DC9" w14:textId="1198173F"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Teacher: </w:t>
      </w:r>
      <w:r w:rsidR="006F0DAE" w:rsidRPr="00A441CB">
        <w:rPr>
          <w:rFonts w:ascii="Arial Narrow" w:hAnsi="Arial Narrow" w:cs="Arial"/>
          <w:sz w:val="21"/>
          <w:szCs w:val="21"/>
        </w:rPr>
        <w:t>Steven Obert</w:t>
      </w:r>
    </w:p>
    <w:p w14:paraId="359BE233" w14:textId="19F90B14" w:rsidR="008C7B17" w:rsidRPr="00A441CB" w:rsidRDefault="00996D02"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February </w:t>
      </w:r>
      <w:r w:rsidR="00015DE4">
        <w:rPr>
          <w:rFonts w:ascii="Arial Narrow" w:hAnsi="Arial Narrow" w:cs="Arial"/>
          <w:sz w:val="21"/>
          <w:szCs w:val="21"/>
        </w:rPr>
        <w:t>15</w:t>
      </w:r>
      <w:r w:rsidR="008C7B17" w:rsidRPr="00A441CB">
        <w:rPr>
          <w:rFonts w:ascii="Arial Narrow" w:hAnsi="Arial Narrow" w:cs="Arial"/>
          <w:sz w:val="21"/>
          <w:szCs w:val="21"/>
        </w:rPr>
        <w:t>, 202</w:t>
      </w:r>
      <w:r w:rsidRPr="00A441CB">
        <w:rPr>
          <w:rFonts w:ascii="Arial Narrow" w:hAnsi="Arial Narrow" w:cs="Arial"/>
          <w:sz w:val="21"/>
          <w:szCs w:val="21"/>
        </w:rPr>
        <w:t>3</w:t>
      </w:r>
    </w:p>
    <w:p w14:paraId="6D6B8FC2" w14:textId="77777777" w:rsidR="003355ED" w:rsidRPr="00A441CB" w:rsidRDefault="003355ED" w:rsidP="00AB72C1">
      <w:pPr>
        <w:autoSpaceDE w:val="0"/>
        <w:autoSpaceDN w:val="0"/>
        <w:adjustRightInd w:val="0"/>
        <w:jc w:val="center"/>
        <w:rPr>
          <w:rFonts w:ascii="Arial Narrow" w:hAnsi="Arial Narrow" w:cs="Arial"/>
          <w:b/>
          <w:color w:val="000000"/>
          <w:sz w:val="21"/>
          <w:szCs w:val="21"/>
        </w:rPr>
      </w:pPr>
    </w:p>
    <w:p w14:paraId="7CC42F7E" w14:textId="77777777" w:rsidR="00015DE4" w:rsidRPr="00137AC6" w:rsidRDefault="00015DE4" w:rsidP="00015DE4">
      <w:pPr>
        <w:widowControl w:val="0"/>
        <w:autoSpaceDE w:val="0"/>
        <w:autoSpaceDN w:val="0"/>
        <w:adjustRightInd w:val="0"/>
        <w:spacing w:after="60"/>
        <w:jc w:val="center"/>
        <w:rPr>
          <w:rFonts w:ascii="Book Antiqua" w:eastAsia="Calibri" w:hAnsi="Book Antiqua" w:cs="PTSans-Bold"/>
          <w:b/>
          <w:bCs/>
          <w:color w:val="000000"/>
          <w:sz w:val="22"/>
          <w:szCs w:val="20"/>
          <w:lang w:bidi="ar-SA"/>
        </w:rPr>
      </w:pPr>
      <w:r w:rsidRPr="00137AC6">
        <w:rPr>
          <w:rFonts w:ascii="Book Antiqua" w:eastAsia="Calibri" w:hAnsi="Book Antiqua" w:cs="PTSans-Bold"/>
          <w:b/>
          <w:bCs/>
          <w:color w:val="000000"/>
          <w:sz w:val="22"/>
          <w:szCs w:val="20"/>
          <w:lang w:bidi="ar-SA"/>
        </w:rPr>
        <w:t>Q24. Can we trust the Bible?</w:t>
      </w:r>
    </w:p>
    <w:p w14:paraId="0D5EE9F7" w14:textId="77777777" w:rsidR="00015DE4" w:rsidRPr="00935012" w:rsidRDefault="00015DE4" w:rsidP="00015DE4">
      <w:pPr>
        <w:widowControl w:val="0"/>
        <w:autoSpaceDE w:val="0"/>
        <w:autoSpaceDN w:val="0"/>
        <w:adjustRightInd w:val="0"/>
        <w:spacing w:after="60"/>
        <w:jc w:val="center"/>
        <w:rPr>
          <w:rFonts w:ascii="Book Antiqua" w:eastAsia="Calibri" w:hAnsi="Book Antiqua" w:cs="PTSans-Regular"/>
          <w:color w:val="000000"/>
          <w:sz w:val="28"/>
          <w:szCs w:val="20"/>
          <w:lang w:bidi="ar-SA"/>
        </w:rPr>
      </w:pPr>
      <w:r w:rsidRPr="00137AC6">
        <w:rPr>
          <w:rFonts w:ascii="Book Antiqua" w:eastAsia="Calibri" w:hAnsi="Book Antiqua" w:cs="PTSans-Regular"/>
          <w:color w:val="000000"/>
          <w:sz w:val="22"/>
          <w:szCs w:val="20"/>
          <w:lang w:bidi="ar-SA"/>
        </w:rPr>
        <w:t>Yes. The Bible is completely true and without error in its original manuscripts.</w:t>
      </w:r>
    </w:p>
    <w:p w14:paraId="0D425F82" w14:textId="77777777" w:rsidR="00015DE4" w:rsidRPr="009A7DD0" w:rsidRDefault="00015DE4" w:rsidP="00015DE4">
      <w:pPr>
        <w:rPr>
          <w:rFonts w:ascii="Arial Narrow" w:hAnsi="Arial Narrow"/>
          <w:bCs/>
          <w:sz w:val="21"/>
          <w:szCs w:val="21"/>
        </w:rPr>
      </w:pPr>
    </w:p>
    <w:p w14:paraId="4656A93C" w14:textId="77777777" w:rsidR="00015DE4" w:rsidRPr="009A7DD0" w:rsidRDefault="00015DE4" w:rsidP="00015DE4">
      <w:pPr>
        <w:numPr>
          <w:ilvl w:val="0"/>
          <w:numId w:val="7"/>
        </w:numPr>
        <w:rPr>
          <w:rFonts w:ascii="Arial Narrow" w:hAnsi="Arial Narrow"/>
          <w:b/>
          <w:sz w:val="21"/>
          <w:szCs w:val="21"/>
          <w:u w:val="single"/>
        </w:rPr>
      </w:pPr>
      <w:r w:rsidRPr="009A7DD0">
        <w:rPr>
          <w:rFonts w:ascii="Arial Narrow" w:hAnsi="Arial Narrow"/>
          <w:b/>
          <w:sz w:val="21"/>
          <w:szCs w:val="21"/>
          <w:u w:val="single"/>
        </w:rPr>
        <w:t>Intro</w:t>
      </w:r>
    </w:p>
    <w:p w14:paraId="05A746AE" w14:textId="77777777" w:rsidR="00015DE4" w:rsidRPr="009A7DD0" w:rsidRDefault="00015DE4" w:rsidP="00015DE4">
      <w:pPr>
        <w:rPr>
          <w:rFonts w:ascii="Arial Narrow" w:hAnsi="Arial Narrow"/>
          <w:b/>
          <w:sz w:val="21"/>
          <w:szCs w:val="21"/>
          <w:u w:val="single"/>
        </w:rPr>
      </w:pPr>
    </w:p>
    <w:p w14:paraId="13DF372F" w14:textId="37E64108" w:rsidR="00581593" w:rsidRDefault="00581593" w:rsidP="00015DE4">
      <w:pPr>
        <w:rPr>
          <w:rFonts w:ascii="Arial Narrow" w:hAnsi="Arial Narrow"/>
          <w:sz w:val="21"/>
          <w:szCs w:val="21"/>
        </w:rPr>
      </w:pPr>
      <w:r w:rsidRPr="00DB390F">
        <w:rPr>
          <w:rFonts w:ascii="Arial Narrow" w:hAnsi="Arial Narrow"/>
          <w:b/>
          <w:sz w:val="21"/>
          <w:szCs w:val="21"/>
        </w:rPr>
        <w:t>Textual Variant</w:t>
      </w:r>
      <w:r w:rsidR="005E0648">
        <w:rPr>
          <w:rFonts w:ascii="Arial Narrow" w:hAnsi="Arial Narrow"/>
          <w:b/>
          <w:sz w:val="21"/>
          <w:szCs w:val="21"/>
        </w:rPr>
        <w:t xml:space="preserve"> (explained)</w:t>
      </w:r>
      <w:r w:rsidRPr="00DB390F">
        <w:rPr>
          <w:rFonts w:ascii="Arial Narrow" w:hAnsi="Arial Narrow"/>
          <w:b/>
          <w:sz w:val="21"/>
          <w:szCs w:val="21"/>
        </w:rPr>
        <w:t>:</w:t>
      </w:r>
      <w:r>
        <w:rPr>
          <w:rFonts w:ascii="Arial Narrow" w:hAnsi="Arial Narrow"/>
          <w:sz w:val="21"/>
          <w:szCs w:val="21"/>
        </w:rPr>
        <w:t xml:space="preserve"> A</w:t>
      </w:r>
      <w:r w:rsidRPr="009A7DD0">
        <w:rPr>
          <w:rFonts w:ascii="Arial Narrow" w:hAnsi="Arial Narrow"/>
          <w:sz w:val="21"/>
          <w:szCs w:val="21"/>
        </w:rPr>
        <w:t>ny place among the manuscripts in whic</w:t>
      </w:r>
      <w:r>
        <w:rPr>
          <w:rFonts w:ascii="Arial Narrow" w:hAnsi="Arial Narrow"/>
          <w:sz w:val="21"/>
          <w:szCs w:val="21"/>
        </w:rPr>
        <w:t>h there is variation in wording. This includes</w:t>
      </w:r>
      <w:r w:rsidRPr="009A7DD0">
        <w:rPr>
          <w:rFonts w:ascii="Arial Narrow" w:hAnsi="Arial Narrow"/>
          <w:sz w:val="21"/>
          <w:szCs w:val="21"/>
        </w:rPr>
        <w:t xml:space="preserve"> word order, omission or addition of words, spelling</w:t>
      </w:r>
      <w:r>
        <w:rPr>
          <w:rFonts w:ascii="Arial Narrow" w:hAnsi="Arial Narrow"/>
          <w:sz w:val="21"/>
          <w:szCs w:val="21"/>
        </w:rPr>
        <w:t>,</w:t>
      </w:r>
      <w:r w:rsidRPr="009A7DD0">
        <w:rPr>
          <w:rFonts w:ascii="Arial Narrow" w:hAnsi="Arial Narrow"/>
          <w:sz w:val="21"/>
          <w:szCs w:val="21"/>
        </w:rPr>
        <w:t xml:space="preserve"> or punctuation differences.</w:t>
      </w:r>
    </w:p>
    <w:p w14:paraId="2DD5A98A" w14:textId="77777777" w:rsidR="00581593" w:rsidRDefault="00581593" w:rsidP="00015DE4">
      <w:pPr>
        <w:rPr>
          <w:rFonts w:ascii="Arial Narrow" w:hAnsi="Arial Narrow"/>
          <w:b/>
          <w:sz w:val="21"/>
          <w:szCs w:val="21"/>
        </w:rPr>
      </w:pPr>
    </w:p>
    <w:p w14:paraId="721BBE07" w14:textId="1D886033" w:rsidR="00015DE4" w:rsidRPr="00051689" w:rsidRDefault="00015DE4" w:rsidP="00015DE4">
      <w:pPr>
        <w:rPr>
          <w:rFonts w:ascii="Arial Narrow" w:hAnsi="Arial Narrow"/>
          <w:sz w:val="21"/>
          <w:szCs w:val="21"/>
        </w:rPr>
      </w:pPr>
      <w:r w:rsidRPr="00137AC6">
        <w:rPr>
          <w:rFonts w:ascii="Arial Narrow" w:hAnsi="Arial Narrow"/>
          <w:b/>
          <w:sz w:val="21"/>
          <w:szCs w:val="21"/>
        </w:rPr>
        <w:t>John 17:14-19</w:t>
      </w:r>
      <w:r w:rsidRPr="00051689">
        <w:rPr>
          <w:rFonts w:ascii="Arial Narrow" w:hAnsi="Arial Narrow"/>
          <w:sz w:val="21"/>
          <w:szCs w:val="21"/>
        </w:rPr>
        <w:t xml:space="preserve"> </w:t>
      </w:r>
      <w:r>
        <w:rPr>
          <w:rFonts w:ascii="Arial Narrow" w:hAnsi="Arial Narrow"/>
          <w:sz w:val="21"/>
          <w:szCs w:val="21"/>
        </w:rPr>
        <w:t>“</w:t>
      </w:r>
      <w:r w:rsidRPr="00051689">
        <w:rPr>
          <w:rFonts w:ascii="Arial Narrow" w:hAnsi="Arial Narrow"/>
          <w:sz w:val="21"/>
          <w:szCs w:val="21"/>
        </w:rPr>
        <w:t>I have given them your word, and the world has hated them because they are not of the world, just as I am not of the world. I do not ask that you take them out of the world, but that you keep them from the evil one. They are not of the world, just as I am not of the world. Sanctify them in the truth; your word is truth. As you sent me into the world, so I have sent them into the world. And for their sake I consecrate myself, that they also may be sanctified in truth.</w:t>
      </w:r>
      <w:r>
        <w:rPr>
          <w:rFonts w:ascii="Arial Narrow" w:hAnsi="Arial Narrow"/>
          <w:sz w:val="21"/>
          <w:szCs w:val="21"/>
        </w:rPr>
        <w:t>”</w:t>
      </w:r>
    </w:p>
    <w:p w14:paraId="2D560017" w14:textId="77777777" w:rsidR="00015DE4" w:rsidRPr="009A7DD0" w:rsidRDefault="00015DE4" w:rsidP="00015DE4">
      <w:pPr>
        <w:rPr>
          <w:rFonts w:ascii="Arial Narrow" w:hAnsi="Arial Narrow"/>
          <w:sz w:val="21"/>
          <w:szCs w:val="21"/>
        </w:rPr>
      </w:pPr>
    </w:p>
    <w:p w14:paraId="4141E243" w14:textId="77777777" w:rsidR="00015DE4" w:rsidRPr="00C5439E" w:rsidRDefault="00015DE4" w:rsidP="00015DE4">
      <w:pPr>
        <w:numPr>
          <w:ilvl w:val="0"/>
          <w:numId w:val="7"/>
        </w:numPr>
        <w:rPr>
          <w:rFonts w:ascii="Arial Narrow" w:hAnsi="Arial Narrow"/>
          <w:b/>
          <w:sz w:val="21"/>
          <w:szCs w:val="21"/>
          <w:u w:val="single"/>
        </w:rPr>
      </w:pPr>
      <w:r>
        <w:rPr>
          <w:rFonts w:ascii="Arial Narrow" w:hAnsi="Arial Narrow"/>
          <w:b/>
          <w:sz w:val="21"/>
          <w:szCs w:val="21"/>
          <w:u w:val="single"/>
        </w:rPr>
        <w:t>Textual V</w:t>
      </w:r>
      <w:r w:rsidRPr="009A7DD0">
        <w:rPr>
          <w:rFonts w:ascii="Arial Narrow" w:hAnsi="Arial Narrow"/>
          <w:b/>
          <w:sz w:val="21"/>
          <w:szCs w:val="21"/>
          <w:u w:val="single"/>
        </w:rPr>
        <w:t>ariants</w:t>
      </w:r>
    </w:p>
    <w:p w14:paraId="1791FE2F" w14:textId="77777777" w:rsidR="00015DE4" w:rsidRDefault="00015DE4" w:rsidP="00015DE4">
      <w:pPr>
        <w:rPr>
          <w:rFonts w:ascii="Arial Narrow" w:hAnsi="Arial Narrow"/>
          <w:sz w:val="21"/>
          <w:szCs w:val="21"/>
        </w:rPr>
      </w:pPr>
    </w:p>
    <w:p w14:paraId="4A46EDE5" w14:textId="7F4A06DE" w:rsidR="00581593" w:rsidRDefault="005E0648" w:rsidP="00581593">
      <w:pPr>
        <w:rPr>
          <w:rFonts w:ascii="Arial Narrow" w:hAnsi="Arial Narrow"/>
          <w:sz w:val="21"/>
          <w:szCs w:val="21"/>
        </w:rPr>
      </w:pPr>
      <w:r>
        <w:rPr>
          <w:rFonts w:ascii="Arial Narrow" w:hAnsi="Arial Narrow"/>
          <w:b/>
          <w:bCs/>
          <w:sz w:val="21"/>
          <w:szCs w:val="21"/>
        </w:rPr>
        <w:t xml:space="preserve">Textual Variant (defined): </w:t>
      </w:r>
      <w:r w:rsidR="00581593">
        <w:rPr>
          <w:rFonts w:ascii="Arial Narrow" w:hAnsi="Arial Narrow"/>
          <w:sz w:val="21"/>
          <w:szCs w:val="21"/>
        </w:rPr>
        <w:t>A</w:t>
      </w:r>
      <w:r w:rsidR="00581593" w:rsidRPr="009A7DD0">
        <w:rPr>
          <w:rFonts w:ascii="Arial Narrow" w:hAnsi="Arial Narrow"/>
          <w:sz w:val="21"/>
          <w:szCs w:val="21"/>
        </w:rPr>
        <w:t xml:space="preserve"> textual variant is a difference between similar texts from different sources in the manuscript copies that we possess.</w:t>
      </w:r>
    </w:p>
    <w:p w14:paraId="199A29EB" w14:textId="77777777" w:rsidR="00581593" w:rsidRDefault="00581593" w:rsidP="00015DE4">
      <w:pPr>
        <w:rPr>
          <w:rFonts w:ascii="Arial Narrow" w:hAnsi="Arial Narrow"/>
          <w:sz w:val="21"/>
          <w:szCs w:val="21"/>
        </w:rPr>
      </w:pPr>
    </w:p>
    <w:p w14:paraId="02852281" w14:textId="77777777" w:rsidR="00015DE4" w:rsidRPr="009A7DD0" w:rsidRDefault="00015DE4" w:rsidP="00015DE4">
      <w:pPr>
        <w:numPr>
          <w:ilvl w:val="0"/>
          <w:numId w:val="7"/>
        </w:numPr>
        <w:rPr>
          <w:rFonts w:ascii="Arial Narrow" w:hAnsi="Arial Narrow"/>
          <w:sz w:val="21"/>
          <w:szCs w:val="21"/>
        </w:rPr>
      </w:pPr>
      <w:r>
        <w:rPr>
          <w:rFonts w:ascii="Arial Narrow" w:hAnsi="Arial Narrow"/>
          <w:b/>
          <w:sz w:val="21"/>
          <w:szCs w:val="21"/>
          <w:u w:val="single"/>
        </w:rPr>
        <w:t>Understanding the N</w:t>
      </w:r>
      <w:r w:rsidRPr="009A7DD0">
        <w:rPr>
          <w:rFonts w:ascii="Arial Narrow" w:hAnsi="Arial Narrow"/>
          <w:b/>
          <w:sz w:val="21"/>
          <w:szCs w:val="21"/>
          <w:u w:val="single"/>
        </w:rPr>
        <w:t>umbers</w:t>
      </w:r>
    </w:p>
    <w:p w14:paraId="48895441" w14:textId="77777777" w:rsidR="00015DE4" w:rsidRPr="009A7DD0" w:rsidRDefault="00015DE4" w:rsidP="00015DE4">
      <w:pPr>
        <w:rPr>
          <w:rFonts w:ascii="Arial Narrow" w:hAnsi="Arial Narrow"/>
          <w:sz w:val="21"/>
          <w:szCs w:val="21"/>
        </w:rPr>
      </w:pPr>
    </w:p>
    <w:p w14:paraId="57720D98" w14:textId="78D5ED32" w:rsidR="00015DE4" w:rsidRPr="009A7DD0" w:rsidRDefault="00015DE4" w:rsidP="00015DE4">
      <w:pPr>
        <w:rPr>
          <w:rFonts w:ascii="Arial Narrow" w:hAnsi="Arial Narrow"/>
          <w:sz w:val="21"/>
          <w:szCs w:val="21"/>
        </w:rPr>
      </w:pPr>
      <w:r w:rsidRPr="009A7DD0">
        <w:rPr>
          <w:rFonts w:ascii="Arial Narrow" w:hAnsi="Arial Narrow"/>
          <w:sz w:val="21"/>
          <w:szCs w:val="21"/>
        </w:rPr>
        <w:t>We have at</w:t>
      </w:r>
      <w:r>
        <w:rPr>
          <w:rFonts w:ascii="Arial Narrow" w:hAnsi="Arial Narrow"/>
          <w:sz w:val="21"/>
          <w:szCs w:val="21"/>
        </w:rPr>
        <w:t>,</w:t>
      </w:r>
      <w:r w:rsidRPr="009A7DD0">
        <w:rPr>
          <w:rFonts w:ascii="Arial Narrow" w:hAnsi="Arial Narrow"/>
          <w:sz w:val="21"/>
          <w:szCs w:val="21"/>
        </w:rPr>
        <w:t xml:space="preserve"> or slightly more than</w:t>
      </w:r>
      <w:r>
        <w:rPr>
          <w:rFonts w:ascii="Arial Narrow" w:hAnsi="Arial Narrow"/>
          <w:sz w:val="21"/>
          <w:szCs w:val="21"/>
        </w:rPr>
        <w:t>,</w:t>
      </w:r>
      <w:r w:rsidRPr="009A7DD0">
        <w:rPr>
          <w:rFonts w:ascii="Arial Narrow" w:hAnsi="Arial Narrow"/>
          <w:sz w:val="21"/>
          <w:szCs w:val="21"/>
        </w:rPr>
        <w:t xml:space="preserve"> 400,000 textual variants in the N</w:t>
      </w:r>
      <w:r>
        <w:rPr>
          <w:rFonts w:ascii="Arial Narrow" w:hAnsi="Arial Narrow"/>
          <w:sz w:val="21"/>
          <w:szCs w:val="21"/>
        </w:rPr>
        <w:t xml:space="preserve">ew </w:t>
      </w:r>
      <w:r w:rsidRPr="009A7DD0">
        <w:rPr>
          <w:rFonts w:ascii="Arial Narrow" w:hAnsi="Arial Narrow"/>
          <w:sz w:val="21"/>
          <w:szCs w:val="21"/>
        </w:rPr>
        <w:t>T</w:t>
      </w:r>
      <w:r>
        <w:rPr>
          <w:rFonts w:ascii="Arial Narrow" w:hAnsi="Arial Narrow"/>
          <w:sz w:val="21"/>
          <w:szCs w:val="21"/>
        </w:rPr>
        <w:t>estament</w:t>
      </w:r>
      <w:r w:rsidRPr="009A7DD0">
        <w:rPr>
          <w:rFonts w:ascii="Arial Narrow" w:hAnsi="Arial Narrow"/>
          <w:sz w:val="21"/>
          <w:szCs w:val="21"/>
        </w:rPr>
        <w:t xml:space="preserve"> manuscripts. </w:t>
      </w:r>
    </w:p>
    <w:p w14:paraId="4D8051BD" w14:textId="77777777" w:rsidR="00015DE4" w:rsidRDefault="00015DE4" w:rsidP="00015DE4">
      <w:pPr>
        <w:rPr>
          <w:rFonts w:ascii="Arial Narrow" w:hAnsi="Arial Narrow"/>
          <w:b/>
          <w:sz w:val="21"/>
          <w:szCs w:val="21"/>
        </w:rPr>
      </w:pPr>
    </w:p>
    <w:p w14:paraId="2050EF63" w14:textId="12C26A81" w:rsidR="00015DE4" w:rsidRPr="009A7DD0" w:rsidRDefault="00581593" w:rsidP="00015DE4">
      <w:pPr>
        <w:rPr>
          <w:rFonts w:ascii="Arial Narrow" w:hAnsi="Arial Narrow"/>
          <w:sz w:val="21"/>
          <w:szCs w:val="21"/>
        </w:rPr>
      </w:pPr>
      <w:r>
        <w:rPr>
          <w:rFonts w:ascii="Arial Narrow" w:hAnsi="Arial Narrow"/>
          <w:sz w:val="21"/>
          <w:szCs w:val="21"/>
        </w:rPr>
        <w:t>Ninety-nine percent don’t even translate into English; they</w:t>
      </w:r>
      <w:r w:rsidR="00015DE4" w:rsidRPr="009A7DD0">
        <w:rPr>
          <w:rFonts w:ascii="Arial Narrow" w:hAnsi="Arial Narrow"/>
          <w:sz w:val="21"/>
          <w:szCs w:val="21"/>
        </w:rPr>
        <w:t xml:space="preserve"> have to do with nuances in the original Greek language</w:t>
      </w:r>
      <w:r w:rsidR="00015DE4">
        <w:rPr>
          <w:rFonts w:ascii="Arial Narrow" w:hAnsi="Arial Narrow"/>
          <w:sz w:val="21"/>
          <w:szCs w:val="21"/>
        </w:rPr>
        <w:t>,</w:t>
      </w:r>
      <w:r w:rsidR="00015DE4" w:rsidRPr="009A7DD0">
        <w:rPr>
          <w:rFonts w:ascii="Arial Narrow" w:hAnsi="Arial Narrow"/>
          <w:sz w:val="21"/>
          <w:szCs w:val="21"/>
        </w:rPr>
        <w:t xml:space="preserve"> and they have </w:t>
      </w:r>
      <w:r w:rsidR="00015DE4">
        <w:rPr>
          <w:rFonts w:ascii="Arial Narrow" w:hAnsi="Arial Narrow"/>
          <w:sz w:val="21"/>
          <w:szCs w:val="21"/>
        </w:rPr>
        <w:t>zero</w:t>
      </w:r>
      <w:r w:rsidR="00015DE4" w:rsidRPr="009A7DD0">
        <w:rPr>
          <w:rFonts w:ascii="Arial Narrow" w:hAnsi="Arial Narrow"/>
          <w:sz w:val="21"/>
          <w:szCs w:val="21"/>
        </w:rPr>
        <w:t xml:space="preserve"> effect on the text or the meaning of the text. </w:t>
      </w:r>
    </w:p>
    <w:p w14:paraId="5BFC7BFC" w14:textId="77777777" w:rsidR="00015DE4" w:rsidRPr="009A7DD0" w:rsidRDefault="00015DE4" w:rsidP="00015DE4">
      <w:pPr>
        <w:rPr>
          <w:rFonts w:ascii="Arial Narrow" w:hAnsi="Arial Narrow"/>
          <w:sz w:val="21"/>
          <w:szCs w:val="21"/>
        </w:rPr>
      </w:pPr>
    </w:p>
    <w:p w14:paraId="4F950ED5" w14:textId="77777777" w:rsidR="004C3898" w:rsidRDefault="004C3898">
      <w:pPr>
        <w:spacing w:after="200" w:line="276" w:lineRule="auto"/>
        <w:rPr>
          <w:rFonts w:ascii="Arial Narrow" w:hAnsi="Arial Narrow"/>
          <w:b/>
          <w:sz w:val="21"/>
          <w:szCs w:val="21"/>
        </w:rPr>
      </w:pPr>
      <w:r>
        <w:rPr>
          <w:rFonts w:ascii="Arial Narrow" w:hAnsi="Arial Narrow"/>
          <w:b/>
          <w:sz w:val="21"/>
          <w:szCs w:val="21"/>
        </w:rPr>
        <w:br w:type="page"/>
      </w:r>
    </w:p>
    <w:p w14:paraId="002D5648" w14:textId="2466D7FF" w:rsidR="00015DE4" w:rsidRDefault="00015DE4" w:rsidP="00015DE4">
      <w:pPr>
        <w:numPr>
          <w:ilvl w:val="0"/>
          <w:numId w:val="11"/>
        </w:numPr>
        <w:rPr>
          <w:rFonts w:ascii="Arial Narrow" w:hAnsi="Arial Narrow"/>
          <w:b/>
          <w:sz w:val="21"/>
          <w:szCs w:val="21"/>
        </w:rPr>
      </w:pPr>
      <w:r>
        <w:rPr>
          <w:rFonts w:ascii="Arial Narrow" w:hAnsi="Arial Narrow"/>
          <w:b/>
          <w:sz w:val="21"/>
          <w:szCs w:val="21"/>
        </w:rPr>
        <w:lastRenderedPageBreak/>
        <w:t xml:space="preserve">Some </w:t>
      </w:r>
      <w:r w:rsidR="00581593">
        <w:rPr>
          <w:rFonts w:ascii="Arial Narrow" w:hAnsi="Arial Narrow"/>
          <w:b/>
          <w:sz w:val="21"/>
          <w:szCs w:val="21"/>
        </w:rPr>
        <w:t>r</w:t>
      </w:r>
      <w:r>
        <w:rPr>
          <w:rFonts w:ascii="Arial Narrow" w:hAnsi="Arial Narrow"/>
          <w:b/>
          <w:sz w:val="21"/>
          <w:szCs w:val="21"/>
        </w:rPr>
        <w:t xml:space="preserve">easons for the </w:t>
      </w:r>
      <w:r w:rsidR="00581593">
        <w:rPr>
          <w:rFonts w:ascii="Arial Narrow" w:hAnsi="Arial Narrow"/>
          <w:b/>
          <w:sz w:val="21"/>
          <w:szCs w:val="21"/>
        </w:rPr>
        <w:t>v</w:t>
      </w:r>
      <w:r w:rsidRPr="009A7DD0">
        <w:rPr>
          <w:rFonts w:ascii="Arial Narrow" w:hAnsi="Arial Narrow"/>
          <w:b/>
          <w:sz w:val="21"/>
          <w:szCs w:val="21"/>
        </w:rPr>
        <w:t>ariants</w:t>
      </w:r>
    </w:p>
    <w:p w14:paraId="18792A94" w14:textId="77777777" w:rsidR="004C3898" w:rsidRPr="00C5439E" w:rsidRDefault="004C3898" w:rsidP="004C3898">
      <w:pPr>
        <w:ind w:left="720"/>
        <w:rPr>
          <w:rFonts w:ascii="Arial Narrow" w:hAnsi="Arial Narrow"/>
          <w:b/>
          <w:sz w:val="21"/>
          <w:szCs w:val="21"/>
        </w:rPr>
      </w:pPr>
    </w:p>
    <w:p w14:paraId="6653B290" w14:textId="60E4E00F" w:rsidR="00015DE4" w:rsidRPr="00C5439E" w:rsidRDefault="00015DE4" w:rsidP="00581593">
      <w:pPr>
        <w:pStyle w:val="ListParagraph"/>
        <w:numPr>
          <w:ilvl w:val="0"/>
          <w:numId w:val="12"/>
        </w:numPr>
        <w:rPr>
          <w:rFonts w:ascii="Arial Narrow" w:hAnsi="Arial Narrow"/>
          <w:sz w:val="21"/>
          <w:szCs w:val="21"/>
        </w:rPr>
      </w:pPr>
      <w:r w:rsidRPr="00051689">
        <w:rPr>
          <w:rFonts w:ascii="Arial Narrow" w:hAnsi="Arial Narrow"/>
          <w:sz w:val="21"/>
          <w:szCs w:val="21"/>
        </w:rPr>
        <w:t xml:space="preserve">Movable </w:t>
      </w:r>
      <w:r w:rsidR="00D346D0">
        <w:rPr>
          <w:rFonts w:ascii="Arial Narrow" w:hAnsi="Arial Narrow"/>
          <w:sz w:val="21"/>
          <w:szCs w:val="21"/>
        </w:rPr>
        <w:t>n</w:t>
      </w:r>
      <w:r>
        <w:rPr>
          <w:rFonts w:ascii="Arial Narrow" w:hAnsi="Arial Narrow"/>
          <w:sz w:val="21"/>
          <w:szCs w:val="21"/>
        </w:rPr>
        <w:t>u</w:t>
      </w:r>
      <w:r w:rsidR="00D346D0">
        <w:rPr>
          <w:rFonts w:ascii="Arial Narrow" w:hAnsi="Arial Narrow"/>
          <w:sz w:val="21"/>
          <w:szCs w:val="21"/>
        </w:rPr>
        <w:t>:</w:t>
      </w:r>
      <w:r>
        <w:rPr>
          <w:rFonts w:ascii="Arial Narrow" w:hAnsi="Arial Narrow"/>
          <w:sz w:val="21"/>
          <w:szCs w:val="21"/>
        </w:rPr>
        <w:t xml:space="preserve"> </w:t>
      </w:r>
      <w:r w:rsidRPr="00051689">
        <w:rPr>
          <w:rFonts w:ascii="Arial Narrow" w:hAnsi="Arial Narrow"/>
          <w:sz w:val="21"/>
          <w:szCs w:val="21"/>
        </w:rPr>
        <w:t>This is a phrase relating to a rule in Greek grammar</w:t>
      </w:r>
      <w:r w:rsidR="00581593">
        <w:rPr>
          <w:rFonts w:ascii="Arial Narrow" w:hAnsi="Arial Narrow"/>
          <w:sz w:val="21"/>
          <w:szCs w:val="21"/>
        </w:rPr>
        <w:t xml:space="preserve">, </w:t>
      </w:r>
      <w:proofErr w:type="gramStart"/>
      <w:r w:rsidR="00581593">
        <w:rPr>
          <w:rFonts w:ascii="Arial Narrow" w:hAnsi="Arial Narrow"/>
          <w:sz w:val="21"/>
          <w:szCs w:val="21"/>
        </w:rPr>
        <w:t>similar to</w:t>
      </w:r>
      <w:proofErr w:type="gramEnd"/>
      <w:r w:rsidRPr="00051689">
        <w:rPr>
          <w:rFonts w:ascii="Arial Narrow" w:hAnsi="Arial Narrow"/>
          <w:sz w:val="21"/>
          <w:szCs w:val="21"/>
        </w:rPr>
        <w:t xml:space="preserve"> the English use of the word “a” and “an.” </w:t>
      </w:r>
    </w:p>
    <w:p w14:paraId="2CA5AB09" w14:textId="77777777" w:rsidR="00581593" w:rsidRDefault="00581593" w:rsidP="00581593">
      <w:pPr>
        <w:rPr>
          <w:rFonts w:ascii="Arial Narrow" w:hAnsi="Arial Narrow"/>
          <w:sz w:val="21"/>
          <w:szCs w:val="21"/>
        </w:rPr>
      </w:pPr>
    </w:p>
    <w:p w14:paraId="33F6372D" w14:textId="5E1552BF" w:rsidR="00015DE4" w:rsidRPr="00581593" w:rsidRDefault="00015DE4" w:rsidP="00581593">
      <w:pPr>
        <w:pStyle w:val="ListParagraph"/>
        <w:numPr>
          <w:ilvl w:val="0"/>
          <w:numId w:val="12"/>
        </w:numPr>
        <w:rPr>
          <w:rFonts w:ascii="Arial Narrow" w:hAnsi="Arial Narrow"/>
          <w:sz w:val="21"/>
          <w:szCs w:val="21"/>
        </w:rPr>
      </w:pPr>
      <w:r w:rsidRPr="00581593">
        <w:rPr>
          <w:rFonts w:ascii="Arial Narrow" w:hAnsi="Arial Narrow"/>
          <w:sz w:val="21"/>
          <w:szCs w:val="21"/>
        </w:rPr>
        <w:t xml:space="preserve">Similar </w:t>
      </w:r>
      <w:r w:rsidR="00D346D0">
        <w:rPr>
          <w:rFonts w:ascii="Arial Narrow" w:hAnsi="Arial Narrow"/>
          <w:sz w:val="21"/>
          <w:szCs w:val="21"/>
        </w:rPr>
        <w:t>e</w:t>
      </w:r>
      <w:r w:rsidRPr="00581593">
        <w:rPr>
          <w:rFonts w:ascii="Arial Narrow" w:hAnsi="Arial Narrow"/>
          <w:sz w:val="21"/>
          <w:szCs w:val="21"/>
        </w:rPr>
        <w:t>ndings</w:t>
      </w:r>
      <w:r w:rsidR="00D346D0">
        <w:rPr>
          <w:rFonts w:ascii="Arial Narrow" w:hAnsi="Arial Narrow"/>
          <w:sz w:val="21"/>
          <w:szCs w:val="21"/>
        </w:rPr>
        <w:t>:</w:t>
      </w:r>
      <w:r w:rsidRPr="00581593">
        <w:rPr>
          <w:rFonts w:ascii="Arial Narrow" w:hAnsi="Arial Narrow"/>
          <w:sz w:val="21"/>
          <w:szCs w:val="21"/>
        </w:rPr>
        <w:t xml:space="preserve"> </w:t>
      </w:r>
      <w:r w:rsidR="00D346D0">
        <w:rPr>
          <w:rFonts w:ascii="Arial Narrow" w:hAnsi="Arial Narrow"/>
          <w:sz w:val="21"/>
          <w:szCs w:val="21"/>
        </w:rPr>
        <w:t xml:space="preserve">Scribe would </w:t>
      </w:r>
      <w:r w:rsidRPr="00581593">
        <w:rPr>
          <w:rFonts w:ascii="Arial Narrow" w:hAnsi="Arial Narrow"/>
          <w:sz w:val="21"/>
          <w:szCs w:val="21"/>
        </w:rPr>
        <w:t xml:space="preserve">pick up at a different location because they recognized the end of the word and thought that’s where they had left off. The end of the word was </w:t>
      </w:r>
      <w:proofErr w:type="gramStart"/>
      <w:r w:rsidRPr="00581593">
        <w:rPr>
          <w:rFonts w:ascii="Arial Narrow" w:hAnsi="Arial Narrow"/>
          <w:sz w:val="21"/>
          <w:szCs w:val="21"/>
        </w:rPr>
        <w:t>similar to</w:t>
      </w:r>
      <w:proofErr w:type="gramEnd"/>
      <w:r w:rsidRPr="00581593">
        <w:rPr>
          <w:rFonts w:ascii="Arial Narrow" w:hAnsi="Arial Narrow"/>
          <w:sz w:val="21"/>
          <w:szCs w:val="21"/>
        </w:rPr>
        <w:t xml:space="preserve"> the end of the word they were copying, and they accidentally skip</w:t>
      </w:r>
      <w:r w:rsidR="00D346D0">
        <w:rPr>
          <w:rFonts w:ascii="Arial Narrow" w:hAnsi="Arial Narrow"/>
          <w:sz w:val="21"/>
          <w:szCs w:val="21"/>
        </w:rPr>
        <w:t>ped</w:t>
      </w:r>
      <w:r w:rsidRPr="00581593">
        <w:rPr>
          <w:rFonts w:ascii="Arial Narrow" w:hAnsi="Arial Narrow"/>
          <w:sz w:val="21"/>
          <w:szCs w:val="21"/>
        </w:rPr>
        <w:t xml:space="preserve"> an entire line of text.</w:t>
      </w:r>
    </w:p>
    <w:p w14:paraId="07AF7AB0" w14:textId="77777777" w:rsidR="00015DE4" w:rsidRDefault="00015DE4" w:rsidP="00015DE4">
      <w:pPr>
        <w:rPr>
          <w:rFonts w:ascii="Arial Narrow" w:hAnsi="Arial Narrow"/>
          <w:sz w:val="21"/>
          <w:szCs w:val="21"/>
        </w:rPr>
      </w:pPr>
    </w:p>
    <w:p w14:paraId="01AE2963" w14:textId="093020B6" w:rsidR="00015DE4" w:rsidRDefault="00015DE4" w:rsidP="00015DE4">
      <w:pPr>
        <w:rPr>
          <w:rFonts w:ascii="Arial Narrow" w:hAnsi="Arial Narrow"/>
          <w:sz w:val="21"/>
          <w:szCs w:val="21"/>
        </w:rPr>
      </w:pPr>
      <w:r w:rsidRPr="009A7DD0">
        <w:rPr>
          <w:rFonts w:ascii="Arial Narrow" w:hAnsi="Arial Narrow"/>
          <w:sz w:val="21"/>
          <w:szCs w:val="21"/>
        </w:rPr>
        <w:t>Of the handwritten</w:t>
      </w:r>
      <w:r>
        <w:rPr>
          <w:rFonts w:ascii="Arial Narrow" w:hAnsi="Arial Narrow"/>
          <w:sz w:val="21"/>
          <w:szCs w:val="21"/>
        </w:rPr>
        <w:t>,</w:t>
      </w:r>
      <w:r w:rsidRPr="009A7DD0">
        <w:rPr>
          <w:rFonts w:ascii="Arial Narrow" w:hAnsi="Arial Narrow"/>
          <w:sz w:val="21"/>
          <w:szCs w:val="21"/>
        </w:rPr>
        <w:t xml:space="preserve"> Greek New </w:t>
      </w:r>
      <w:r>
        <w:rPr>
          <w:rFonts w:ascii="Arial Narrow" w:hAnsi="Arial Narrow"/>
          <w:sz w:val="21"/>
          <w:szCs w:val="21"/>
        </w:rPr>
        <w:t xml:space="preserve">Testament texts that we possess, </w:t>
      </w:r>
      <w:r w:rsidRPr="009A7DD0">
        <w:rPr>
          <w:rFonts w:ascii="Arial Narrow" w:hAnsi="Arial Narrow"/>
          <w:sz w:val="21"/>
          <w:szCs w:val="21"/>
        </w:rPr>
        <w:t xml:space="preserve">we have </w:t>
      </w:r>
      <w:r w:rsidRPr="0054032A">
        <w:rPr>
          <w:rFonts w:ascii="Arial Narrow" w:hAnsi="Arial Narrow"/>
          <w:sz w:val="21"/>
          <w:szCs w:val="21"/>
        </w:rPr>
        <w:t xml:space="preserve">approximately </w:t>
      </w:r>
      <w:r w:rsidRPr="00BD2AA1">
        <w:rPr>
          <w:rFonts w:ascii="Arial Narrow" w:hAnsi="Arial Narrow"/>
          <w:sz w:val="21"/>
          <w:szCs w:val="21"/>
          <w:u w:val="single"/>
        </w:rPr>
        <w:t xml:space="preserve">two </w:t>
      </w:r>
      <w:r w:rsidRPr="00137AC6">
        <w:rPr>
          <w:rFonts w:ascii="Arial Narrow" w:hAnsi="Arial Narrow"/>
          <w:sz w:val="21"/>
          <w:szCs w:val="21"/>
          <w:u w:val="single"/>
        </w:rPr>
        <w:t>million pages</w:t>
      </w:r>
      <w:r w:rsidRPr="0054032A">
        <w:rPr>
          <w:rFonts w:ascii="Arial Narrow" w:hAnsi="Arial Narrow"/>
          <w:sz w:val="21"/>
          <w:szCs w:val="21"/>
        </w:rPr>
        <w:t xml:space="preserve"> of</w:t>
      </w:r>
      <w:r w:rsidRPr="009A7DD0">
        <w:rPr>
          <w:rFonts w:ascii="Arial Narrow" w:hAnsi="Arial Narrow"/>
          <w:sz w:val="21"/>
          <w:szCs w:val="21"/>
        </w:rPr>
        <w:t xml:space="preserve"> </w:t>
      </w:r>
      <w:r>
        <w:rPr>
          <w:rFonts w:ascii="Arial Narrow" w:hAnsi="Arial Narrow"/>
          <w:sz w:val="21"/>
          <w:szCs w:val="21"/>
        </w:rPr>
        <w:t>S</w:t>
      </w:r>
      <w:r w:rsidRPr="009A7DD0">
        <w:rPr>
          <w:rFonts w:ascii="Arial Narrow" w:hAnsi="Arial Narrow"/>
          <w:sz w:val="21"/>
          <w:szCs w:val="21"/>
        </w:rPr>
        <w:t>cripture</w:t>
      </w:r>
      <w:r>
        <w:rPr>
          <w:rFonts w:ascii="Arial Narrow" w:hAnsi="Arial Narrow"/>
          <w:sz w:val="21"/>
          <w:szCs w:val="21"/>
        </w:rPr>
        <w:t xml:space="preserve">. Of these two million pages, </w:t>
      </w:r>
      <w:r w:rsidRPr="009A7DD0">
        <w:rPr>
          <w:rFonts w:ascii="Arial Narrow" w:hAnsi="Arial Narrow"/>
          <w:sz w:val="21"/>
          <w:szCs w:val="21"/>
        </w:rPr>
        <w:t>we have about 1500 viable, meaningfu</w:t>
      </w:r>
      <w:r w:rsidR="004C3898">
        <w:rPr>
          <w:rFonts w:ascii="Arial Narrow" w:hAnsi="Arial Narrow"/>
          <w:sz w:val="21"/>
          <w:szCs w:val="21"/>
        </w:rPr>
        <w:t>l</w:t>
      </w:r>
      <w:r w:rsidRPr="009A7DD0">
        <w:rPr>
          <w:rFonts w:ascii="Arial Narrow" w:hAnsi="Arial Narrow"/>
          <w:sz w:val="21"/>
          <w:szCs w:val="21"/>
        </w:rPr>
        <w:t xml:space="preserve"> textual variants. </w:t>
      </w:r>
    </w:p>
    <w:p w14:paraId="6DDF1D29" w14:textId="77777777" w:rsidR="00D346D0" w:rsidRPr="009A7DD0" w:rsidRDefault="00D346D0" w:rsidP="00015DE4">
      <w:pPr>
        <w:rPr>
          <w:rFonts w:ascii="Arial Narrow" w:hAnsi="Arial Narrow"/>
          <w:sz w:val="21"/>
          <w:szCs w:val="21"/>
        </w:rPr>
      </w:pPr>
    </w:p>
    <w:p w14:paraId="11766EF8" w14:textId="77777777" w:rsidR="00015DE4" w:rsidRPr="009A7DD0" w:rsidRDefault="00015DE4" w:rsidP="00015DE4">
      <w:pPr>
        <w:numPr>
          <w:ilvl w:val="0"/>
          <w:numId w:val="7"/>
        </w:numPr>
        <w:rPr>
          <w:rFonts w:ascii="Arial Narrow" w:hAnsi="Arial Narrow"/>
          <w:sz w:val="21"/>
          <w:szCs w:val="21"/>
        </w:rPr>
      </w:pPr>
      <w:r>
        <w:rPr>
          <w:rFonts w:ascii="Arial Narrow" w:hAnsi="Arial Narrow"/>
          <w:b/>
          <w:sz w:val="21"/>
          <w:szCs w:val="21"/>
          <w:u w:val="single"/>
        </w:rPr>
        <w:t>Scripture Compared to the W</w:t>
      </w:r>
      <w:r w:rsidRPr="009A7DD0">
        <w:rPr>
          <w:rFonts w:ascii="Arial Narrow" w:hAnsi="Arial Narrow"/>
          <w:b/>
          <w:sz w:val="21"/>
          <w:szCs w:val="21"/>
          <w:u w:val="single"/>
        </w:rPr>
        <w:t>ritings of Antiquity</w:t>
      </w:r>
    </w:p>
    <w:p w14:paraId="078BD5D3" w14:textId="77777777" w:rsidR="00015DE4" w:rsidRPr="009A7DD0" w:rsidRDefault="00015DE4" w:rsidP="00015DE4">
      <w:pPr>
        <w:rPr>
          <w:rFonts w:ascii="Arial Narrow" w:hAnsi="Arial Narrow"/>
          <w:sz w:val="21"/>
          <w:szCs w:val="21"/>
        </w:rPr>
      </w:pPr>
    </w:p>
    <w:p w14:paraId="1A96ACD6" w14:textId="43F28A27" w:rsidR="00015DE4" w:rsidRPr="009A7DD0" w:rsidRDefault="00015DE4" w:rsidP="00015DE4">
      <w:pPr>
        <w:rPr>
          <w:rFonts w:ascii="Arial Narrow" w:hAnsi="Arial Narrow"/>
          <w:sz w:val="21"/>
          <w:szCs w:val="21"/>
        </w:rPr>
      </w:pPr>
      <w:r w:rsidRPr="009A7DD0">
        <w:rPr>
          <w:rFonts w:ascii="Arial Narrow" w:hAnsi="Arial Narrow"/>
          <w:sz w:val="21"/>
          <w:szCs w:val="21"/>
        </w:rPr>
        <w:t>The New Testament writings are hands</w:t>
      </w:r>
      <w:r>
        <w:rPr>
          <w:rFonts w:ascii="Arial Narrow" w:hAnsi="Arial Narrow"/>
          <w:sz w:val="21"/>
          <w:szCs w:val="21"/>
        </w:rPr>
        <w:t>-</w:t>
      </w:r>
      <w:r w:rsidRPr="009A7DD0">
        <w:rPr>
          <w:rFonts w:ascii="Arial Narrow" w:hAnsi="Arial Narrow"/>
          <w:sz w:val="21"/>
          <w:szCs w:val="21"/>
        </w:rPr>
        <w:t>down the earliest contested writings of antiquity</w:t>
      </w:r>
      <w:r w:rsidR="00D346D0">
        <w:rPr>
          <w:rFonts w:ascii="Arial Narrow" w:hAnsi="Arial Narrow"/>
          <w:sz w:val="21"/>
          <w:szCs w:val="21"/>
        </w:rPr>
        <w:t xml:space="preserve"> (copies of the texts are dated within the first century of the actual writing—far earlier than other writings from antiquity)</w:t>
      </w:r>
      <w:r>
        <w:rPr>
          <w:rFonts w:ascii="Arial Narrow" w:hAnsi="Arial Narrow"/>
          <w:sz w:val="21"/>
          <w:szCs w:val="21"/>
        </w:rPr>
        <w:t>.</w:t>
      </w:r>
      <w:r w:rsidRPr="009A7DD0">
        <w:rPr>
          <w:rFonts w:ascii="Arial Narrow" w:hAnsi="Arial Narrow"/>
          <w:sz w:val="21"/>
          <w:szCs w:val="21"/>
        </w:rPr>
        <w:t xml:space="preserve"> </w:t>
      </w:r>
      <w:r>
        <w:rPr>
          <w:rFonts w:ascii="Arial Narrow" w:hAnsi="Arial Narrow"/>
          <w:sz w:val="21"/>
          <w:szCs w:val="21"/>
        </w:rPr>
        <w:t>The New Testament writings</w:t>
      </w:r>
      <w:r w:rsidRPr="009A7DD0">
        <w:rPr>
          <w:rFonts w:ascii="Arial Narrow" w:hAnsi="Arial Narrow"/>
          <w:sz w:val="21"/>
          <w:szCs w:val="21"/>
        </w:rPr>
        <w:t xml:space="preserve"> are the most accurate writings of antiquity</w:t>
      </w:r>
      <w:r>
        <w:rPr>
          <w:rFonts w:ascii="Arial Narrow" w:hAnsi="Arial Narrow"/>
          <w:sz w:val="21"/>
          <w:szCs w:val="21"/>
        </w:rPr>
        <w:t>. The New Testament writings</w:t>
      </w:r>
      <w:r w:rsidRPr="009A7DD0">
        <w:rPr>
          <w:rFonts w:ascii="Arial Narrow" w:hAnsi="Arial Narrow"/>
          <w:sz w:val="21"/>
          <w:szCs w:val="21"/>
        </w:rPr>
        <w:t xml:space="preserve"> are the most </w:t>
      </w:r>
      <w:r w:rsidR="00D346D0">
        <w:rPr>
          <w:rFonts w:ascii="Arial Narrow" w:hAnsi="Arial Narrow"/>
          <w:sz w:val="21"/>
          <w:szCs w:val="21"/>
        </w:rPr>
        <w:t xml:space="preserve">contested </w:t>
      </w:r>
      <w:r w:rsidRPr="009A7DD0">
        <w:rPr>
          <w:rFonts w:ascii="Arial Narrow" w:hAnsi="Arial Narrow"/>
          <w:sz w:val="21"/>
          <w:szCs w:val="21"/>
        </w:rPr>
        <w:t>writings of antiquity</w:t>
      </w:r>
      <w:r w:rsidR="00D346D0">
        <w:rPr>
          <w:rFonts w:ascii="Arial Narrow" w:hAnsi="Arial Narrow"/>
          <w:sz w:val="21"/>
          <w:szCs w:val="21"/>
        </w:rPr>
        <w:t xml:space="preserve"> (we have the most copies to compare)</w:t>
      </w:r>
      <w:r w:rsidRPr="009A7DD0">
        <w:rPr>
          <w:rFonts w:ascii="Arial Narrow" w:hAnsi="Arial Narrow"/>
          <w:sz w:val="21"/>
          <w:szCs w:val="21"/>
        </w:rPr>
        <w:t>. If we cannot trust the New Tes</w:t>
      </w:r>
      <w:r>
        <w:rPr>
          <w:rFonts w:ascii="Arial Narrow" w:hAnsi="Arial Narrow"/>
          <w:sz w:val="21"/>
          <w:szCs w:val="21"/>
        </w:rPr>
        <w:t>tament writings, then we cannot</w:t>
      </w:r>
      <w:r w:rsidRPr="009A7DD0">
        <w:rPr>
          <w:rFonts w:ascii="Arial Narrow" w:hAnsi="Arial Narrow"/>
          <w:sz w:val="21"/>
          <w:szCs w:val="21"/>
        </w:rPr>
        <w:t xml:space="preserve"> trust any other writing of antiquity. </w:t>
      </w:r>
    </w:p>
    <w:p w14:paraId="21715587" w14:textId="77777777" w:rsidR="00015DE4" w:rsidRPr="009A7DD0" w:rsidRDefault="00015DE4" w:rsidP="00015DE4">
      <w:pPr>
        <w:rPr>
          <w:rFonts w:ascii="Arial Narrow" w:hAnsi="Arial Narrow"/>
          <w:sz w:val="21"/>
          <w:szCs w:val="21"/>
        </w:rPr>
      </w:pPr>
    </w:p>
    <w:p w14:paraId="13EACFF9" w14:textId="18499513" w:rsidR="00015DE4" w:rsidRDefault="00015DE4" w:rsidP="00015DE4">
      <w:pPr>
        <w:rPr>
          <w:rFonts w:ascii="Arial Narrow" w:hAnsi="Arial Narrow"/>
          <w:sz w:val="21"/>
          <w:szCs w:val="21"/>
        </w:rPr>
      </w:pPr>
      <w:r>
        <w:rPr>
          <w:rFonts w:ascii="Arial Narrow" w:hAnsi="Arial Narrow"/>
          <w:sz w:val="21"/>
          <w:szCs w:val="21"/>
        </w:rPr>
        <w:t xml:space="preserve">In comparison, </w:t>
      </w:r>
      <w:r w:rsidRPr="009A7DD0">
        <w:rPr>
          <w:rFonts w:ascii="Arial Narrow" w:hAnsi="Arial Narrow"/>
          <w:sz w:val="21"/>
          <w:szCs w:val="21"/>
        </w:rPr>
        <w:t>the average length of writing between most works contemp</w:t>
      </w:r>
      <w:r>
        <w:rPr>
          <w:rFonts w:ascii="Arial Narrow" w:hAnsi="Arial Narrow"/>
          <w:sz w:val="21"/>
          <w:szCs w:val="21"/>
        </w:rPr>
        <w:t>oraneous with the New Testament--</w:t>
      </w:r>
      <w:r w:rsidRPr="009A7DD0">
        <w:rPr>
          <w:rFonts w:ascii="Arial Narrow" w:hAnsi="Arial Narrow"/>
          <w:sz w:val="21"/>
          <w:szCs w:val="21"/>
        </w:rPr>
        <w:t>such as the historical works of Pliny, Suetonius, or Tacitus</w:t>
      </w:r>
      <w:r w:rsidR="00D346D0">
        <w:rPr>
          <w:rFonts w:ascii="Arial Narrow" w:hAnsi="Arial Narrow"/>
          <w:sz w:val="21"/>
          <w:szCs w:val="21"/>
        </w:rPr>
        <w:t>—</w:t>
      </w:r>
      <w:r w:rsidRPr="009A7DD0">
        <w:rPr>
          <w:rFonts w:ascii="Arial Narrow" w:hAnsi="Arial Narrow"/>
          <w:sz w:val="21"/>
          <w:szCs w:val="21"/>
        </w:rPr>
        <w:t>and</w:t>
      </w:r>
      <w:r w:rsidR="00D346D0">
        <w:rPr>
          <w:rFonts w:ascii="Arial Narrow" w:hAnsi="Arial Narrow"/>
          <w:sz w:val="21"/>
          <w:szCs w:val="21"/>
        </w:rPr>
        <w:t xml:space="preserve"> </w:t>
      </w:r>
      <w:r w:rsidRPr="009A7DD0">
        <w:rPr>
          <w:rFonts w:ascii="Arial Narrow" w:hAnsi="Arial Narrow"/>
          <w:sz w:val="21"/>
          <w:szCs w:val="21"/>
        </w:rPr>
        <w:t>their first extant copies</w:t>
      </w:r>
      <w:r w:rsidR="00D346D0">
        <w:rPr>
          <w:rFonts w:ascii="Arial Narrow" w:hAnsi="Arial Narrow"/>
          <w:sz w:val="21"/>
          <w:szCs w:val="21"/>
        </w:rPr>
        <w:t xml:space="preserve"> </w:t>
      </w:r>
      <w:r>
        <w:rPr>
          <w:rFonts w:ascii="Arial Narrow" w:hAnsi="Arial Narrow"/>
          <w:sz w:val="21"/>
          <w:szCs w:val="21"/>
        </w:rPr>
        <w:t xml:space="preserve">is </w:t>
      </w:r>
      <w:r w:rsidRPr="009A7DD0">
        <w:rPr>
          <w:rFonts w:ascii="Arial Narrow" w:hAnsi="Arial Narrow"/>
          <w:sz w:val="21"/>
          <w:szCs w:val="21"/>
        </w:rPr>
        <w:t xml:space="preserve">500 to 900 years. This means that writings of these historical figures do not have any manuscripts to show what they wrote until 500 to 900 years after they had written them. The New Testament has nearly the entirety of it attested for within 100 years of the original authors. </w:t>
      </w:r>
      <w:r w:rsidR="00D346D0">
        <w:rPr>
          <w:rFonts w:ascii="Arial Narrow" w:hAnsi="Arial Narrow"/>
          <w:sz w:val="21"/>
          <w:szCs w:val="21"/>
        </w:rPr>
        <w:t>c</w:t>
      </w:r>
    </w:p>
    <w:p w14:paraId="064C126B" w14:textId="77777777" w:rsidR="00015DE4" w:rsidRPr="009A7DD0" w:rsidRDefault="00015DE4" w:rsidP="00015DE4">
      <w:pPr>
        <w:rPr>
          <w:rFonts w:ascii="Arial Narrow" w:hAnsi="Arial Narrow"/>
          <w:sz w:val="21"/>
          <w:szCs w:val="21"/>
        </w:rPr>
      </w:pPr>
    </w:p>
    <w:p w14:paraId="2F6B497F" w14:textId="77777777" w:rsidR="00015DE4" w:rsidRPr="009A7DD0" w:rsidRDefault="00015DE4" w:rsidP="00015DE4">
      <w:pPr>
        <w:numPr>
          <w:ilvl w:val="0"/>
          <w:numId w:val="7"/>
        </w:numPr>
        <w:rPr>
          <w:rFonts w:ascii="Arial Narrow" w:hAnsi="Arial Narrow"/>
          <w:sz w:val="21"/>
          <w:szCs w:val="21"/>
        </w:rPr>
      </w:pPr>
      <w:r w:rsidRPr="009A7DD0">
        <w:rPr>
          <w:rFonts w:ascii="Arial Narrow" w:hAnsi="Arial Narrow"/>
          <w:b/>
          <w:sz w:val="21"/>
          <w:szCs w:val="21"/>
          <w:u w:val="single"/>
        </w:rPr>
        <w:t>The</w:t>
      </w:r>
      <w:r>
        <w:rPr>
          <w:rFonts w:ascii="Arial Narrow" w:hAnsi="Arial Narrow"/>
          <w:b/>
          <w:sz w:val="21"/>
          <w:szCs w:val="21"/>
          <w:u w:val="single"/>
        </w:rPr>
        <w:t xml:space="preserve"> Benefit of a Wide Geographical C</w:t>
      </w:r>
      <w:r w:rsidRPr="009A7DD0">
        <w:rPr>
          <w:rFonts w:ascii="Arial Narrow" w:hAnsi="Arial Narrow"/>
          <w:b/>
          <w:sz w:val="21"/>
          <w:szCs w:val="21"/>
          <w:u w:val="single"/>
        </w:rPr>
        <w:t>ollection</w:t>
      </w:r>
    </w:p>
    <w:p w14:paraId="41EF5093" w14:textId="77777777" w:rsidR="00015DE4" w:rsidRPr="009A7DD0" w:rsidRDefault="00015DE4" w:rsidP="00015DE4">
      <w:pPr>
        <w:rPr>
          <w:rFonts w:ascii="Arial Narrow" w:hAnsi="Arial Narrow"/>
          <w:sz w:val="21"/>
          <w:szCs w:val="21"/>
        </w:rPr>
      </w:pPr>
    </w:p>
    <w:p w14:paraId="36EB5C7D" w14:textId="030B42AA" w:rsidR="00D346D0" w:rsidRPr="00D346D0" w:rsidRDefault="00D346D0" w:rsidP="00D346D0">
      <w:pPr>
        <w:rPr>
          <w:rFonts w:ascii="Arial Narrow" w:hAnsi="Arial Narrow"/>
          <w:sz w:val="21"/>
          <w:szCs w:val="21"/>
        </w:rPr>
      </w:pPr>
      <w:r>
        <w:rPr>
          <w:rFonts w:ascii="Arial Narrow" w:hAnsi="Arial Narrow"/>
          <w:sz w:val="21"/>
          <w:szCs w:val="21"/>
        </w:rPr>
        <w:t>M</w:t>
      </w:r>
      <w:r w:rsidRPr="00D346D0">
        <w:rPr>
          <w:rFonts w:ascii="Arial Narrow" w:hAnsi="Arial Narrow"/>
          <w:sz w:val="21"/>
          <w:szCs w:val="21"/>
        </w:rPr>
        <w:t>any of the attacks on the New Testament claim that there were wholesale changes made to the text of Scripture</w:t>
      </w:r>
      <w:r>
        <w:rPr>
          <w:rFonts w:ascii="Arial Narrow" w:hAnsi="Arial Narrow"/>
          <w:sz w:val="21"/>
          <w:szCs w:val="21"/>
        </w:rPr>
        <w:t>; h</w:t>
      </w:r>
      <w:r w:rsidRPr="00D346D0">
        <w:rPr>
          <w:rFonts w:ascii="Arial Narrow" w:hAnsi="Arial Narrow"/>
          <w:sz w:val="21"/>
          <w:szCs w:val="21"/>
        </w:rPr>
        <w:t xml:space="preserve">owever, the </w:t>
      </w:r>
      <w:proofErr w:type="gramStart"/>
      <w:r w:rsidRPr="00D346D0">
        <w:rPr>
          <w:rFonts w:ascii="Arial Narrow" w:hAnsi="Arial Narrow"/>
          <w:sz w:val="21"/>
          <w:szCs w:val="21"/>
        </w:rPr>
        <w:t>manner in which</w:t>
      </w:r>
      <w:proofErr w:type="gramEnd"/>
      <w:r w:rsidRPr="00D346D0">
        <w:rPr>
          <w:rFonts w:ascii="Arial Narrow" w:hAnsi="Arial Narrow"/>
          <w:sz w:val="21"/>
          <w:szCs w:val="21"/>
        </w:rPr>
        <w:t xml:space="preserve"> the New Testament was copied and transmitted would actually make this impossible. </w:t>
      </w:r>
      <w:r>
        <w:rPr>
          <w:rFonts w:ascii="Arial Narrow" w:hAnsi="Arial Narrow"/>
          <w:sz w:val="21"/>
          <w:szCs w:val="21"/>
        </w:rPr>
        <w:t xml:space="preserve">There would have to have been </w:t>
      </w:r>
      <w:r w:rsidRPr="00D346D0">
        <w:rPr>
          <w:rFonts w:ascii="Arial Narrow" w:hAnsi="Arial Narrow"/>
          <w:sz w:val="21"/>
          <w:szCs w:val="21"/>
        </w:rPr>
        <w:t xml:space="preserve">a centralized body capable of gathering all the copies that were spread out all over the world </w:t>
      </w:r>
      <w:proofErr w:type="gramStart"/>
      <w:r w:rsidRPr="00D346D0">
        <w:rPr>
          <w:rFonts w:ascii="Arial Narrow" w:hAnsi="Arial Narrow"/>
          <w:sz w:val="21"/>
          <w:szCs w:val="21"/>
        </w:rPr>
        <w:t>in order to</w:t>
      </w:r>
      <w:proofErr w:type="gramEnd"/>
      <w:r w:rsidRPr="00D346D0">
        <w:rPr>
          <w:rFonts w:ascii="Arial Narrow" w:hAnsi="Arial Narrow"/>
          <w:sz w:val="21"/>
          <w:szCs w:val="21"/>
        </w:rPr>
        <w:t xml:space="preserve"> make wholesale changes in this widely distributed writing.</w:t>
      </w:r>
      <w:r w:rsidR="00CF2FDD">
        <w:rPr>
          <w:rFonts w:ascii="Arial Narrow" w:hAnsi="Arial Narrow"/>
          <w:sz w:val="21"/>
          <w:szCs w:val="21"/>
        </w:rPr>
        <w:t xml:space="preserve"> N</w:t>
      </w:r>
      <w:r w:rsidRPr="00D346D0">
        <w:rPr>
          <w:rFonts w:ascii="Arial Narrow" w:hAnsi="Arial Narrow"/>
          <w:sz w:val="21"/>
          <w:szCs w:val="21"/>
        </w:rPr>
        <w:t xml:space="preserve">o such agency existed or could have existed in this time. </w:t>
      </w:r>
    </w:p>
    <w:p w14:paraId="559A6B78" w14:textId="77777777" w:rsidR="00015DE4" w:rsidRDefault="00015DE4" w:rsidP="00015DE4">
      <w:pPr>
        <w:rPr>
          <w:rFonts w:ascii="Arial Narrow" w:hAnsi="Arial Narrow"/>
          <w:sz w:val="21"/>
          <w:szCs w:val="21"/>
        </w:rPr>
      </w:pPr>
    </w:p>
    <w:p w14:paraId="28C9CAFA" w14:textId="77777777" w:rsidR="004C3898" w:rsidRDefault="004C3898">
      <w:pPr>
        <w:spacing w:after="200" w:line="276" w:lineRule="auto"/>
        <w:rPr>
          <w:rFonts w:ascii="Arial Narrow" w:hAnsi="Arial Narrow"/>
          <w:b/>
          <w:sz w:val="21"/>
          <w:szCs w:val="21"/>
          <w:u w:val="single"/>
        </w:rPr>
      </w:pPr>
      <w:r>
        <w:rPr>
          <w:rFonts w:ascii="Arial Narrow" w:hAnsi="Arial Narrow"/>
          <w:b/>
          <w:sz w:val="21"/>
          <w:szCs w:val="21"/>
          <w:u w:val="single"/>
        </w:rPr>
        <w:br w:type="page"/>
      </w:r>
    </w:p>
    <w:p w14:paraId="2019BD6D" w14:textId="7B633A8A" w:rsidR="00015DE4" w:rsidRPr="00051689" w:rsidRDefault="00015DE4" w:rsidP="00015DE4">
      <w:pPr>
        <w:pStyle w:val="ListParagraph"/>
        <w:numPr>
          <w:ilvl w:val="0"/>
          <w:numId w:val="7"/>
        </w:numPr>
        <w:rPr>
          <w:rFonts w:ascii="Arial Narrow" w:hAnsi="Arial Narrow"/>
          <w:sz w:val="21"/>
          <w:szCs w:val="21"/>
        </w:rPr>
      </w:pPr>
      <w:r w:rsidRPr="00051689">
        <w:rPr>
          <w:rFonts w:ascii="Arial Narrow" w:hAnsi="Arial Narrow"/>
          <w:b/>
          <w:sz w:val="21"/>
          <w:szCs w:val="21"/>
          <w:u w:val="single"/>
        </w:rPr>
        <w:lastRenderedPageBreak/>
        <w:t>Transmission vs. Translation</w:t>
      </w:r>
    </w:p>
    <w:p w14:paraId="1684C87B" w14:textId="77777777" w:rsidR="00015DE4" w:rsidRPr="009A7DD0" w:rsidRDefault="00015DE4" w:rsidP="00015DE4">
      <w:pPr>
        <w:rPr>
          <w:rFonts w:ascii="Arial Narrow" w:hAnsi="Arial Narrow"/>
          <w:sz w:val="21"/>
          <w:szCs w:val="21"/>
        </w:rPr>
      </w:pPr>
    </w:p>
    <w:p w14:paraId="7F0BCDE7" w14:textId="77777777" w:rsidR="00015DE4" w:rsidRDefault="00015DE4" w:rsidP="00015DE4">
      <w:pPr>
        <w:rPr>
          <w:rFonts w:ascii="Arial Narrow" w:hAnsi="Arial Narrow"/>
          <w:sz w:val="21"/>
          <w:szCs w:val="21"/>
        </w:rPr>
      </w:pPr>
      <w:r w:rsidRPr="009A7DD0">
        <w:rPr>
          <w:rFonts w:ascii="Arial Narrow" w:hAnsi="Arial Narrow"/>
          <w:sz w:val="21"/>
          <w:szCs w:val="21"/>
        </w:rPr>
        <w:t xml:space="preserve">The transmission of the text is the way that the various texts were copied and spread across the world. </w:t>
      </w:r>
    </w:p>
    <w:p w14:paraId="02E7121B" w14:textId="77777777" w:rsidR="00015DE4" w:rsidRDefault="00015DE4" w:rsidP="00015DE4">
      <w:pPr>
        <w:rPr>
          <w:rFonts w:ascii="Arial Narrow" w:hAnsi="Arial Narrow"/>
          <w:sz w:val="21"/>
          <w:szCs w:val="21"/>
        </w:rPr>
      </w:pPr>
    </w:p>
    <w:p w14:paraId="71F5A043" w14:textId="6E7C1163" w:rsidR="00CF2FDD" w:rsidRPr="00CF2FDD" w:rsidRDefault="00015DE4" w:rsidP="00CF2FDD">
      <w:pPr>
        <w:rPr>
          <w:rFonts w:ascii="Arial Narrow" w:hAnsi="Arial Narrow"/>
          <w:sz w:val="21"/>
          <w:szCs w:val="21"/>
        </w:rPr>
      </w:pPr>
      <w:r w:rsidRPr="009A7DD0">
        <w:rPr>
          <w:rFonts w:ascii="Arial Narrow" w:hAnsi="Arial Narrow"/>
          <w:sz w:val="21"/>
          <w:szCs w:val="21"/>
        </w:rPr>
        <w:t xml:space="preserve">The translation of the text is when we take a Greek or Latin text </w:t>
      </w:r>
      <w:r w:rsidR="00CF2FDD">
        <w:rPr>
          <w:rFonts w:ascii="Arial Narrow" w:hAnsi="Arial Narrow"/>
          <w:sz w:val="21"/>
          <w:szCs w:val="21"/>
        </w:rPr>
        <w:t xml:space="preserve">(typically the oldest texts) </w:t>
      </w:r>
      <w:r w:rsidRPr="009A7DD0">
        <w:rPr>
          <w:rFonts w:ascii="Arial Narrow" w:hAnsi="Arial Narrow"/>
          <w:sz w:val="21"/>
          <w:szCs w:val="21"/>
        </w:rPr>
        <w:t xml:space="preserve">and translate </w:t>
      </w:r>
      <w:r>
        <w:rPr>
          <w:rFonts w:ascii="Arial Narrow" w:hAnsi="Arial Narrow"/>
          <w:sz w:val="21"/>
          <w:szCs w:val="21"/>
        </w:rPr>
        <w:t>it</w:t>
      </w:r>
      <w:r w:rsidRPr="009A7DD0">
        <w:rPr>
          <w:rFonts w:ascii="Arial Narrow" w:hAnsi="Arial Narrow"/>
          <w:sz w:val="21"/>
          <w:szCs w:val="21"/>
        </w:rPr>
        <w:t xml:space="preserve"> into a different language. </w:t>
      </w:r>
      <w:r w:rsidR="00CF2FDD" w:rsidRPr="00CF2FDD">
        <w:rPr>
          <w:rFonts w:ascii="Arial Narrow" w:hAnsi="Arial Narrow"/>
          <w:sz w:val="21"/>
          <w:szCs w:val="21"/>
        </w:rPr>
        <w:t xml:space="preserve">We have over 450 English translations. The differences in translation are not the same things as a difference in transmission. </w:t>
      </w:r>
    </w:p>
    <w:p w14:paraId="75AE3A98" w14:textId="7712108A" w:rsidR="00015DE4" w:rsidRDefault="00015DE4" w:rsidP="00015DE4">
      <w:pPr>
        <w:rPr>
          <w:rFonts w:ascii="Arial Narrow" w:hAnsi="Arial Narrow"/>
          <w:sz w:val="21"/>
          <w:szCs w:val="21"/>
        </w:rPr>
      </w:pPr>
    </w:p>
    <w:p w14:paraId="145500B3" w14:textId="138559F4" w:rsidR="00015DE4" w:rsidRDefault="00015DE4" w:rsidP="00015DE4">
      <w:pPr>
        <w:rPr>
          <w:rFonts w:ascii="Arial Narrow" w:hAnsi="Arial Narrow"/>
          <w:sz w:val="21"/>
          <w:szCs w:val="21"/>
        </w:rPr>
      </w:pPr>
      <w:r w:rsidRPr="009A7DD0">
        <w:rPr>
          <w:rFonts w:ascii="Arial Narrow" w:hAnsi="Arial Narrow"/>
          <w:sz w:val="21"/>
          <w:szCs w:val="21"/>
        </w:rPr>
        <w:t xml:space="preserve">The textual variant is a difference found in a transmitted copy of </w:t>
      </w:r>
      <w:r>
        <w:rPr>
          <w:rFonts w:ascii="Arial Narrow" w:hAnsi="Arial Narrow"/>
          <w:sz w:val="21"/>
          <w:szCs w:val="21"/>
        </w:rPr>
        <w:t>S</w:t>
      </w:r>
      <w:r w:rsidRPr="009A7DD0">
        <w:rPr>
          <w:rFonts w:ascii="Arial Narrow" w:hAnsi="Arial Narrow"/>
          <w:sz w:val="21"/>
          <w:szCs w:val="21"/>
        </w:rPr>
        <w:t>cripture. The difference in translations either come from the original text used or error</w:t>
      </w:r>
      <w:r w:rsidR="00CF2FDD">
        <w:rPr>
          <w:rFonts w:ascii="Arial Narrow" w:hAnsi="Arial Narrow"/>
          <w:sz w:val="21"/>
          <w:szCs w:val="21"/>
        </w:rPr>
        <w:t>s</w:t>
      </w:r>
      <w:r w:rsidRPr="009A7DD0">
        <w:rPr>
          <w:rFonts w:ascii="Arial Narrow" w:hAnsi="Arial Narrow"/>
          <w:sz w:val="21"/>
          <w:szCs w:val="21"/>
        </w:rPr>
        <w:t xml:space="preserve"> in meaning due to difficulties in differing languages. </w:t>
      </w:r>
    </w:p>
    <w:p w14:paraId="1C08A274" w14:textId="77777777" w:rsidR="00015DE4" w:rsidRDefault="00015DE4" w:rsidP="00015DE4">
      <w:pPr>
        <w:rPr>
          <w:rFonts w:ascii="Arial Narrow" w:hAnsi="Arial Narrow"/>
          <w:sz w:val="21"/>
          <w:szCs w:val="21"/>
        </w:rPr>
      </w:pPr>
    </w:p>
    <w:p w14:paraId="124D044D" w14:textId="77777777" w:rsidR="00015DE4" w:rsidRPr="00051689" w:rsidRDefault="00015DE4" w:rsidP="00015DE4">
      <w:pPr>
        <w:pStyle w:val="ListParagraph"/>
        <w:numPr>
          <w:ilvl w:val="0"/>
          <w:numId w:val="7"/>
        </w:numPr>
        <w:rPr>
          <w:rFonts w:ascii="Arial Narrow" w:hAnsi="Arial Narrow"/>
          <w:b/>
          <w:sz w:val="21"/>
          <w:szCs w:val="21"/>
        </w:rPr>
      </w:pPr>
      <w:r w:rsidRPr="00051689">
        <w:rPr>
          <w:rFonts w:ascii="Arial Narrow" w:hAnsi="Arial Narrow"/>
          <w:b/>
          <w:sz w:val="21"/>
          <w:szCs w:val="21"/>
          <w:u w:val="single"/>
        </w:rPr>
        <w:t>Brief History of Transmission</w:t>
      </w:r>
    </w:p>
    <w:p w14:paraId="2FAAAE61" w14:textId="77777777" w:rsidR="00015DE4" w:rsidRPr="009A7DD0" w:rsidRDefault="00015DE4" w:rsidP="00015DE4">
      <w:pPr>
        <w:rPr>
          <w:rFonts w:ascii="Arial Narrow" w:hAnsi="Arial Narrow"/>
          <w:sz w:val="21"/>
          <w:szCs w:val="21"/>
        </w:rPr>
      </w:pPr>
    </w:p>
    <w:p w14:paraId="41F07FC0" w14:textId="080D789E" w:rsidR="00015DE4" w:rsidRDefault="00015DE4" w:rsidP="00015DE4">
      <w:pPr>
        <w:rPr>
          <w:rFonts w:ascii="Arial Narrow" w:hAnsi="Arial Narrow"/>
          <w:sz w:val="21"/>
          <w:szCs w:val="21"/>
        </w:rPr>
      </w:pPr>
      <w:r w:rsidRPr="009A7DD0">
        <w:rPr>
          <w:rFonts w:ascii="Arial Narrow" w:hAnsi="Arial Narrow"/>
          <w:sz w:val="21"/>
          <w:szCs w:val="21"/>
        </w:rPr>
        <w:t>Shortly after Christ</w:t>
      </w:r>
      <w:r w:rsidR="00CF2FDD">
        <w:rPr>
          <w:rFonts w:ascii="Arial Narrow" w:hAnsi="Arial Narrow"/>
          <w:sz w:val="21"/>
          <w:szCs w:val="21"/>
        </w:rPr>
        <w:t xml:space="preserve"> (even during His earthly ministry)</w:t>
      </w:r>
      <w:r>
        <w:rPr>
          <w:rFonts w:ascii="Arial Narrow" w:hAnsi="Arial Narrow"/>
          <w:sz w:val="21"/>
          <w:szCs w:val="21"/>
        </w:rPr>
        <w:t>,</w:t>
      </w:r>
      <w:r w:rsidRPr="009A7DD0">
        <w:rPr>
          <w:rFonts w:ascii="Arial Narrow" w:hAnsi="Arial Narrow"/>
          <w:sz w:val="21"/>
          <w:szCs w:val="21"/>
        </w:rPr>
        <w:t xml:space="preserve"> Rome began a truly intense time of persecution for this new sect called</w:t>
      </w:r>
      <w:r>
        <w:rPr>
          <w:rFonts w:ascii="Arial Narrow" w:hAnsi="Arial Narrow"/>
          <w:sz w:val="21"/>
          <w:szCs w:val="21"/>
        </w:rPr>
        <w:t xml:space="preserve"> “The Way.</w:t>
      </w:r>
      <w:r w:rsidRPr="009A7DD0">
        <w:rPr>
          <w:rFonts w:ascii="Arial Narrow" w:hAnsi="Arial Narrow"/>
          <w:sz w:val="21"/>
          <w:szCs w:val="21"/>
        </w:rPr>
        <w:t>”</w:t>
      </w:r>
      <w:r>
        <w:rPr>
          <w:rFonts w:ascii="Arial Narrow" w:hAnsi="Arial Narrow"/>
          <w:sz w:val="21"/>
          <w:szCs w:val="21"/>
        </w:rPr>
        <w:t xml:space="preserve"> </w:t>
      </w:r>
      <w:r w:rsidRPr="009A7DD0">
        <w:rPr>
          <w:rFonts w:ascii="Arial Narrow" w:hAnsi="Arial Narrow"/>
          <w:sz w:val="21"/>
          <w:szCs w:val="21"/>
        </w:rPr>
        <w:t xml:space="preserve">This persecution went on for 250 years. Rome tried to destroy the </w:t>
      </w:r>
      <w:r>
        <w:rPr>
          <w:rFonts w:ascii="Arial Narrow" w:hAnsi="Arial Narrow"/>
          <w:sz w:val="21"/>
          <w:szCs w:val="21"/>
        </w:rPr>
        <w:t>C</w:t>
      </w:r>
      <w:r w:rsidRPr="009A7DD0">
        <w:rPr>
          <w:rFonts w:ascii="Arial Narrow" w:hAnsi="Arial Narrow"/>
          <w:sz w:val="21"/>
          <w:szCs w:val="21"/>
        </w:rPr>
        <w:t>hurch</w:t>
      </w:r>
      <w:r>
        <w:rPr>
          <w:rFonts w:ascii="Arial Narrow" w:hAnsi="Arial Narrow"/>
          <w:sz w:val="21"/>
          <w:szCs w:val="21"/>
        </w:rPr>
        <w:t>’</w:t>
      </w:r>
      <w:r w:rsidRPr="009A7DD0">
        <w:rPr>
          <w:rFonts w:ascii="Arial Narrow" w:hAnsi="Arial Narrow"/>
          <w:sz w:val="21"/>
          <w:szCs w:val="21"/>
        </w:rPr>
        <w:t xml:space="preserve">s documents along with the </w:t>
      </w:r>
      <w:r>
        <w:rPr>
          <w:rFonts w:ascii="Arial Narrow" w:hAnsi="Arial Narrow"/>
          <w:sz w:val="21"/>
          <w:szCs w:val="21"/>
        </w:rPr>
        <w:t>C</w:t>
      </w:r>
      <w:r w:rsidRPr="009A7DD0">
        <w:rPr>
          <w:rFonts w:ascii="Arial Narrow" w:hAnsi="Arial Narrow"/>
          <w:sz w:val="21"/>
          <w:szCs w:val="21"/>
        </w:rPr>
        <w:t xml:space="preserve">hurch itself. During this time, you didn’t want to be caught with a copy of these letters or manuscripts. </w:t>
      </w:r>
      <w:r w:rsidR="00CF2FDD" w:rsidRPr="00CF2FDD">
        <w:rPr>
          <w:rFonts w:ascii="Arial Narrow" w:hAnsi="Arial Narrow"/>
          <w:sz w:val="21"/>
          <w:szCs w:val="21"/>
        </w:rPr>
        <w:t>People had to copy these things in secret</w:t>
      </w:r>
      <w:r w:rsidR="00CF2FDD">
        <w:rPr>
          <w:rFonts w:ascii="Arial Narrow" w:hAnsi="Arial Narrow"/>
          <w:sz w:val="21"/>
          <w:szCs w:val="21"/>
        </w:rPr>
        <w:t>, often at night by</w:t>
      </w:r>
      <w:r w:rsidR="00CF2FDD" w:rsidRPr="00CF2FDD">
        <w:rPr>
          <w:rFonts w:ascii="Arial Narrow" w:hAnsi="Arial Narrow"/>
          <w:sz w:val="21"/>
          <w:szCs w:val="21"/>
        </w:rPr>
        <w:t xml:space="preserve"> candlelight.</w:t>
      </w:r>
    </w:p>
    <w:p w14:paraId="4261D1A6" w14:textId="77777777" w:rsidR="00015DE4" w:rsidRDefault="00015DE4" w:rsidP="00015DE4">
      <w:pPr>
        <w:rPr>
          <w:rFonts w:ascii="Arial Narrow" w:hAnsi="Arial Narrow"/>
          <w:sz w:val="21"/>
          <w:szCs w:val="21"/>
        </w:rPr>
      </w:pPr>
    </w:p>
    <w:p w14:paraId="3DB4B289" w14:textId="77777777" w:rsidR="00015DE4" w:rsidRDefault="00015DE4" w:rsidP="00015DE4">
      <w:pPr>
        <w:rPr>
          <w:rFonts w:ascii="Arial Narrow" w:hAnsi="Arial Narrow"/>
          <w:sz w:val="21"/>
          <w:szCs w:val="21"/>
        </w:rPr>
      </w:pPr>
      <w:r>
        <w:rPr>
          <w:rFonts w:ascii="Arial Narrow" w:hAnsi="Arial Narrow"/>
          <w:sz w:val="21"/>
          <w:szCs w:val="21"/>
        </w:rPr>
        <w:t>E</w:t>
      </w:r>
      <w:r w:rsidRPr="009A7DD0">
        <w:rPr>
          <w:rFonts w:ascii="Arial Narrow" w:hAnsi="Arial Narrow"/>
          <w:sz w:val="21"/>
          <w:szCs w:val="21"/>
        </w:rPr>
        <w:t xml:space="preserve">ntire libraries would be burned during the Roman persecution. </w:t>
      </w:r>
      <w:r>
        <w:rPr>
          <w:rFonts w:ascii="Arial Narrow" w:hAnsi="Arial Narrow"/>
          <w:sz w:val="21"/>
          <w:szCs w:val="21"/>
        </w:rPr>
        <w:t xml:space="preserve">It’s truly </w:t>
      </w:r>
      <w:r w:rsidRPr="009A7DD0">
        <w:rPr>
          <w:rFonts w:ascii="Arial Narrow" w:hAnsi="Arial Narrow"/>
          <w:sz w:val="21"/>
          <w:szCs w:val="21"/>
        </w:rPr>
        <w:t>amazing we have all the manuscripts we do have. God clearly preserved His word through time and even persecution.</w:t>
      </w:r>
    </w:p>
    <w:p w14:paraId="5831F474" w14:textId="77777777" w:rsidR="00015DE4" w:rsidRPr="009A7DD0" w:rsidRDefault="00015DE4" w:rsidP="00015DE4">
      <w:pPr>
        <w:rPr>
          <w:rFonts w:ascii="Arial Narrow" w:hAnsi="Arial Narrow"/>
          <w:sz w:val="21"/>
          <w:szCs w:val="21"/>
        </w:rPr>
      </w:pPr>
    </w:p>
    <w:p w14:paraId="0F7BF94F" w14:textId="77777777" w:rsidR="00015DE4" w:rsidRPr="009A7DD0" w:rsidRDefault="00015DE4" w:rsidP="00015DE4">
      <w:pPr>
        <w:numPr>
          <w:ilvl w:val="0"/>
          <w:numId w:val="7"/>
        </w:numPr>
        <w:rPr>
          <w:rFonts w:ascii="Arial Narrow" w:hAnsi="Arial Narrow"/>
          <w:sz w:val="21"/>
          <w:szCs w:val="21"/>
        </w:rPr>
      </w:pPr>
      <w:r w:rsidRPr="009A7DD0">
        <w:rPr>
          <w:rFonts w:ascii="Arial Narrow" w:hAnsi="Arial Narrow"/>
          <w:b/>
          <w:sz w:val="21"/>
          <w:szCs w:val="21"/>
          <w:u w:val="single"/>
        </w:rPr>
        <w:t>Viable Textual Variants</w:t>
      </w:r>
    </w:p>
    <w:p w14:paraId="22180625" w14:textId="77777777" w:rsidR="00015DE4" w:rsidRPr="009A7DD0" w:rsidRDefault="00015DE4" w:rsidP="00015DE4">
      <w:pPr>
        <w:rPr>
          <w:rFonts w:ascii="Arial Narrow" w:hAnsi="Arial Narrow"/>
          <w:sz w:val="21"/>
          <w:szCs w:val="21"/>
        </w:rPr>
      </w:pPr>
    </w:p>
    <w:p w14:paraId="0EB086FF" w14:textId="77777777" w:rsidR="00015DE4" w:rsidRDefault="00015DE4" w:rsidP="00015DE4">
      <w:pPr>
        <w:rPr>
          <w:rFonts w:ascii="Arial Narrow" w:hAnsi="Arial Narrow"/>
          <w:sz w:val="21"/>
          <w:szCs w:val="21"/>
        </w:rPr>
      </w:pPr>
      <w:r w:rsidRPr="009A7DD0">
        <w:rPr>
          <w:rFonts w:ascii="Arial Narrow" w:hAnsi="Arial Narrow"/>
          <w:sz w:val="21"/>
          <w:szCs w:val="21"/>
        </w:rPr>
        <w:t xml:space="preserve">The two multiple verse textual variants that we have in our </w:t>
      </w:r>
      <w:r>
        <w:rPr>
          <w:rFonts w:ascii="Arial Narrow" w:hAnsi="Arial Narrow"/>
          <w:sz w:val="21"/>
          <w:szCs w:val="21"/>
        </w:rPr>
        <w:t>B</w:t>
      </w:r>
      <w:r w:rsidRPr="009A7DD0">
        <w:rPr>
          <w:rFonts w:ascii="Arial Narrow" w:hAnsi="Arial Narrow"/>
          <w:sz w:val="21"/>
          <w:szCs w:val="21"/>
        </w:rPr>
        <w:t xml:space="preserve">ible are found in the longer ending of Mark </w:t>
      </w:r>
      <w:r>
        <w:rPr>
          <w:rFonts w:ascii="Arial Narrow" w:hAnsi="Arial Narrow"/>
          <w:sz w:val="21"/>
          <w:szCs w:val="21"/>
        </w:rPr>
        <w:t xml:space="preserve">(16:9-20) </w:t>
      </w:r>
      <w:r w:rsidRPr="009A7DD0">
        <w:rPr>
          <w:rFonts w:ascii="Arial Narrow" w:hAnsi="Arial Narrow"/>
          <w:sz w:val="21"/>
          <w:szCs w:val="21"/>
        </w:rPr>
        <w:t xml:space="preserve">and the end of John chapter </w:t>
      </w:r>
      <w:r>
        <w:rPr>
          <w:rFonts w:ascii="Arial Narrow" w:hAnsi="Arial Narrow"/>
          <w:sz w:val="21"/>
          <w:szCs w:val="21"/>
        </w:rPr>
        <w:t>7 through the beginning of John chapter 8—</w:t>
      </w:r>
      <w:r w:rsidRPr="009A7DD0">
        <w:rPr>
          <w:rFonts w:ascii="Arial Narrow" w:hAnsi="Arial Narrow"/>
          <w:sz w:val="21"/>
          <w:szCs w:val="21"/>
        </w:rPr>
        <w:t>the</w:t>
      </w:r>
      <w:r>
        <w:rPr>
          <w:rFonts w:ascii="Arial Narrow" w:hAnsi="Arial Narrow"/>
          <w:sz w:val="21"/>
          <w:szCs w:val="21"/>
        </w:rPr>
        <w:t xml:space="preserve"> </w:t>
      </w:r>
      <w:r w:rsidRPr="009A7DD0">
        <w:rPr>
          <w:rFonts w:ascii="Arial Narrow" w:hAnsi="Arial Narrow"/>
          <w:sz w:val="21"/>
          <w:szCs w:val="21"/>
        </w:rPr>
        <w:t xml:space="preserve">story of the woman caught in adultery. </w:t>
      </w:r>
    </w:p>
    <w:p w14:paraId="2537980A" w14:textId="77777777" w:rsidR="00015DE4" w:rsidRDefault="00015DE4" w:rsidP="00015DE4">
      <w:pPr>
        <w:rPr>
          <w:rFonts w:ascii="Arial Narrow" w:hAnsi="Arial Narrow"/>
          <w:sz w:val="21"/>
          <w:szCs w:val="21"/>
        </w:rPr>
      </w:pPr>
    </w:p>
    <w:p w14:paraId="3A24FAC1" w14:textId="66DCEEB0" w:rsidR="00015DE4" w:rsidRDefault="00CF2FDD" w:rsidP="00CF2FDD">
      <w:pPr>
        <w:rPr>
          <w:rFonts w:ascii="Arial Narrow" w:hAnsi="Arial Narrow"/>
          <w:sz w:val="21"/>
          <w:szCs w:val="21"/>
        </w:rPr>
      </w:pPr>
      <w:r w:rsidRPr="00CF2FDD">
        <w:rPr>
          <w:rFonts w:ascii="Arial Narrow" w:hAnsi="Arial Narrow"/>
          <w:sz w:val="21"/>
          <w:szCs w:val="21"/>
        </w:rPr>
        <w:t>When it comes to the woman caught in adultery found in the gospel of John, there are two very clear reasons why we would believe it to be an addition instead of the original text. The first reason is a theological reason</w:t>
      </w:r>
      <w:r>
        <w:rPr>
          <w:rFonts w:ascii="Arial Narrow" w:hAnsi="Arial Narrow"/>
          <w:sz w:val="21"/>
          <w:szCs w:val="21"/>
        </w:rPr>
        <w:t>;</w:t>
      </w:r>
      <w:r w:rsidRPr="00CF2FDD">
        <w:rPr>
          <w:rFonts w:ascii="Arial Narrow" w:hAnsi="Arial Narrow"/>
          <w:sz w:val="21"/>
          <w:szCs w:val="21"/>
        </w:rPr>
        <w:t xml:space="preserve"> what transpires in the account could create challenges to the honoring of God’s law given in the Old Covenant that the people were still living in. The second reason is because in the earliest manuscripts</w:t>
      </w:r>
      <w:r>
        <w:rPr>
          <w:rFonts w:ascii="Arial Narrow" w:hAnsi="Arial Narrow"/>
          <w:sz w:val="21"/>
          <w:szCs w:val="21"/>
        </w:rPr>
        <w:t>,</w:t>
      </w:r>
      <w:r w:rsidRPr="00CF2FDD">
        <w:rPr>
          <w:rFonts w:ascii="Arial Narrow" w:hAnsi="Arial Narrow"/>
          <w:sz w:val="21"/>
          <w:szCs w:val="21"/>
        </w:rPr>
        <w:t xml:space="preserve"> we don’t see this account. It’s a story that shows up in latter manuscripts, and in those manuscripts</w:t>
      </w:r>
      <w:r>
        <w:rPr>
          <w:rFonts w:ascii="Arial Narrow" w:hAnsi="Arial Narrow"/>
          <w:sz w:val="21"/>
          <w:szCs w:val="21"/>
        </w:rPr>
        <w:t>,</w:t>
      </w:r>
      <w:r w:rsidRPr="00CF2FDD">
        <w:rPr>
          <w:rFonts w:ascii="Arial Narrow" w:hAnsi="Arial Narrow"/>
          <w:sz w:val="21"/>
          <w:szCs w:val="21"/>
        </w:rPr>
        <w:t xml:space="preserve"> it shows up in multiple different books.</w:t>
      </w:r>
    </w:p>
    <w:p w14:paraId="44BDC7C1" w14:textId="77777777" w:rsidR="00CF2FDD" w:rsidRDefault="00CF2FDD" w:rsidP="00CF2FDD">
      <w:pPr>
        <w:rPr>
          <w:rFonts w:ascii="Arial Narrow" w:hAnsi="Arial Narrow"/>
          <w:sz w:val="21"/>
          <w:szCs w:val="21"/>
        </w:rPr>
      </w:pPr>
    </w:p>
    <w:p w14:paraId="2877AABE" w14:textId="77777777" w:rsidR="004C3898" w:rsidRDefault="004C3898">
      <w:pPr>
        <w:spacing w:after="200" w:line="276" w:lineRule="auto"/>
        <w:rPr>
          <w:rFonts w:ascii="Arial Narrow" w:hAnsi="Arial Narrow"/>
          <w:b/>
          <w:sz w:val="21"/>
          <w:szCs w:val="21"/>
          <w:u w:val="single"/>
        </w:rPr>
      </w:pPr>
      <w:r>
        <w:rPr>
          <w:rFonts w:ascii="Arial Narrow" w:hAnsi="Arial Narrow"/>
          <w:b/>
          <w:sz w:val="21"/>
          <w:szCs w:val="21"/>
          <w:u w:val="single"/>
        </w:rPr>
        <w:br w:type="page"/>
      </w:r>
    </w:p>
    <w:p w14:paraId="3435C7C5" w14:textId="607CA29F" w:rsidR="00CF2FDD" w:rsidRPr="00CF2FDD" w:rsidRDefault="00CF2FDD" w:rsidP="00CF2FDD">
      <w:pPr>
        <w:numPr>
          <w:ilvl w:val="0"/>
          <w:numId w:val="7"/>
        </w:numPr>
        <w:rPr>
          <w:rFonts w:ascii="Arial Narrow" w:hAnsi="Arial Narrow"/>
          <w:b/>
          <w:sz w:val="21"/>
          <w:szCs w:val="21"/>
          <w:u w:val="single"/>
        </w:rPr>
      </w:pPr>
      <w:r w:rsidRPr="00CF2FDD">
        <w:rPr>
          <w:rFonts w:ascii="Arial Narrow" w:hAnsi="Arial Narrow"/>
          <w:b/>
          <w:sz w:val="21"/>
          <w:szCs w:val="21"/>
          <w:u w:val="single"/>
        </w:rPr>
        <w:lastRenderedPageBreak/>
        <w:t xml:space="preserve">Another </w:t>
      </w:r>
      <w:r>
        <w:rPr>
          <w:rFonts w:ascii="Arial Narrow" w:hAnsi="Arial Narrow"/>
          <w:b/>
          <w:sz w:val="21"/>
          <w:szCs w:val="21"/>
          <w:u w:val="single"/>
        </w:rPr>
        <w:t>P</w:t>
      </w:r>
      <w:r w:rsidRPr="00CF2FDD">
        <w:rPr>
          <w:rFonts w:ascii="Arial Narrow" w:hAnsi="Arial Narrow"/>
          <w:b/>
          <w:sz w:val="21"/>
          <w:szCs w:val="21"/>
          <w:u w:val="single"/>
        </w:rPr>
        <w:t xml:space="preserve">oor </w:t>
      </w:r>
      <w:r>
        <w:rPr>
          <w:rFonts w:ascii="Arial Narrow" w:hAnsi="Arial Narrow"/>
          <w:b/>
          <w:sz w:val="21"/>
          <w:szCs w:val="21"/>
          <w:u w:val="single"/>
        </w:rPr>
        <w:t>A</w:t>
      </w:r>
      <w:r w:rsidRPr="00CF2FDD">
        <w:rPr>
          <w:rFonts w:ascii="Arial Narrow" w:hAnsi="Arial Narrow"/>
          <w:b/>
          <w:sz w:val="21"/>
          <w:szCs w:val="21"/>
          <w:u w:val="single"/>
        </w:rPr>
        <w:t>rgument</w:t>
      </w:r>
    </w:p>
    <w:p w14:paraId="246A5202" w14:textId="77777777" w:rsidR="00015DE4" w:rsidRDefault="00015DE4" w:rsidP="00015DE4">
      <w:pPr>
        <w:rPr>
          <w:rFonts w:ascii="Arial Narrow" w:hAnsi="Arial Narrow"/>
          <w:sz w:val="21"/>
          <w:szCs w:val="21"/>
        </w:rPr>
      </w:pPr>
    </w:p>
    <w:p w14:paraId="16B7A5EB" w14:textId="553B2C87" w:rsidR="004C3898" w:rsidRDefault="004C3898" w:rsidP="00015DE4">
      <w:pPr>
        <w:rPr>
          <w:rFonts w:ascii="Arial Narrow" w:hAnsi="Arial Narrow"/>
          <w:sz w:val="21"/>
          <w:szCs w:val="21"/>
        </w:rPr>
      </w:pPr>
      <w:r w:rsidRPr="004C3898">
        <w:rPr>
          <w:rFonts w:ascii="Arial Narrow" w:hAnsi="Arial Narrow"/>
          <w:b/>
          <w:bCs/>
          <w:sz w:val="21"/>
          <w:szCs w:val="21"/>
        </w:rPr>
        <w:t>The argument</w:t>
      </w:r>
      <w:r>
        <w:rPr>
          <w:rFonts w:ascii="Arial Narrow" w:hAnsi="Arial Narrow"/>
          <w:sz w:val="21"/>
          <w:szCs w:val="21"/>
        </w:rPr>
        <w:t>: Th</w:t>
      </w:r>
      <w:r w:rsidRPr="004C3898">
        <w:rPr>
          <w:rFonts w:ascii="Arial Narrow" w:hAnsi="Arial Narrow"/>
          <w:sz w:val="21"/>
          <w:szCs w:val="21"/>
        </w:rPr>
        <w:t xml:space="preserve">e early church did not believe in the deity of Jesus until the council on </w:t>
      </w:r>
      <w:proofErr w:type="spellStart"/>
      <w:r w:rsidRPr="004C3898">
        <w:rPr>
          <w:rFonts w:ascii="Arial Narrow" w:hAnsi="Arial Narrow"/>
          <w:sz w:val="21"/>
          <w:szCs w:val="21"/>
        </w:rPr>
        <w:t>Nicea</w:t>
      </w:r>
      <w:proofErr w:type="spellEnd"/>
      <w:r w:rsidRPr="004C3898">
        <w:rPr>
          <w:rFonts w:ascii="Arial Narrow" w:hAnsi="Arial Narrow"/>
          <w:sz w:val="21"/>
          <w:szCs w:val="21"/>
        </w:rPr>
        <w:t xml:space="preserve"> in 325.</w:t>
      </w:r>
    </w:p>
    <w:p w14:paraId="23D87598" w14:textId="4224195E" w:rsidR="004C3898" w:rsidRDefault="004C3898" w:rsidP="00015DE4">
      <w:pPr>
        <w:rPr>
          <w:rFonts w:ascii="Arial Narrow" w:hAnsi="Arial Narrow"/>
          <w:sz w:val="21"/>
          <w:szCs w:val="21"/>
        </w:rPr>
      </w:pPr>
    </w:p>
    <w:p w14:paraId="6C44DFAA" w14:textId="0C3F7940" w:rsidR="004C3898" w:rsidRPr="004C3898" w:rsidRDefault="004C3898" w:rsidP="004C3898">
      <w:pPr>
        <w:rPr>
          <w:rFonts w:ascii="Arial Narrow" w:hAnsi="Arial Narrow"/>
          <w:sz w:val="21"/>
          <w:szCs w:val="21"/>
        </w:rPr>
      </w:pPr>
      <w:r w:rsidRPr="004C3898">
        <w:rPr>
          <w:rFonts w:ascii="Arial Narrow" w:hAnsi="Arial Narrow"/>
          <w:b/>
          <w:bCs/>
          <w:sz w:val="21"/>
          <w:szCs w:val="21"/>
        </w:rPr>
        <w:t>The truth</w:t>
      </w:r>
      <w:r>
        <w:rPr>
          <w:rFonts w:ascii="Arial Narrow" w:hAnsi="Arial Narrow"/>
          <w:sz w:val="21"/>
          <w:szCs w:val="21"/>
        </w:rPr>
        <w:t>: I</w:t>
      </w:r>
      <w:r w:rsidRPr="004C3898">
        <w:rPr>
          <w:rFonts w:ascii="Arial Narrow" w:hAnsi="Arial Narrow"/>
          <w:sz w:val="21"/>
          <w:szCs w:val="21"/>
        </w:rPr>
        <w:t>n “P66”</w:t>
      </w:r>
      <w:r>
        <w:rPr>
          <w:rFonts w:ascii="Arial Narrow" w:hAnsi="Arial Narrow"/>
          <w:sz w:val="21"/>
          <w:szCs w:val="21"/>
        </w:rPr>
        <w:t xml:space="preserve"> (</w:t>
      </w:r>
      <w:r w:rsidRPr="004C3898">
        <w:rPr>
          <w:rFonts w:ascii="Arial Narrow" w:hAnsi="Arial Narrow"/>
          <w:sz w:val="21"/>
          <w:szCs w:val="21"/>
        </w:rPr>
        <w:t>dated to 175-200 AD</w:t>
      </w:r>
      <w:r>
        <w:rPr>
          <w:rFonts w:ascii="Arial Narrow" w:hAnsi="Arial Narrow"/>
          <w:sz w:val="21"/>
          <w:szCs w:val="21"/>
        </w:rPr>
        <w:t xml:space="preserve">), </w:t>
      </w:r>
      <w:r w:rsidRPr="004C3898">
        <w:rPr>
          <w:rFonts w:ascii="Arial Narrow" w:hAnsi="Arial Narrow"/>
          <w:sz w:val="21"/>
          <w:szCs w:val="21"/>
        </w:rPr>
        <w:t xml:space="preserve">we have the </w:t>
      </w:r>
      <w:r>
        <w:rPr>
          <w:rFonts w:ascii="Arial Narrow" w:hAnsi="Arial Narrow"/>
          <w:sz w:val="21"/>
          <w:szCs w:val="21"/>
        </w:rPr>
        <w:t>G</w:t>
      </w:r>
      <w:r w:rsidRPr="004C3898">
        <w:rPr>
          <w:rFonts w:ascii="Arial Narrow" w:hAnsi="Arial Narrow"/>
          <w:sz w:val="21"/>
          <w:szCs w:val="21"/>
        </w:rPr>
        <w:t xml:space="preserve">ospel of John where the writer used a symbol called the </w:t>
      </w:r>
      <w:proofErr w:type="spellStart"/>
      <w:r w:rsidRPr="004C3898">
        <w:rPr>
          <w:rFonts w:ascii="Arial Narrow" w:hAnsi="Arial Narrow"/>
          <w:i/>
          <w:iCs/>
          <w:sz w:val="21"/>
          <w:szCs w:val="21"/>
        </w:rPr>
        <w:t>nomina</w:t>
      </w:r>
      <w:proofErr w:type="spellEnd"/>
      <w:r w:rsidRPr="004C3898">
        <w:rPr>
          <w:rFonts w:ascii="Arial Narrow" w:hAnsi="Arial Narrow"/>
          <w:i/>
          <w:iCs/>
          <w:sz w:val="21"/>
          <w:szCs w:val="21"/>
        </w:rPr>
        <w:t xml:space="preserve"> sacra</w:t>
      </w:r>
      <w:r>
        <w:rPr>
          <w:rFonts w:ascii="Arial Narrow" w:hAnsi="Arial Narrow"/>
          <w:sz w:val="21"/>
          <w:szCs w:val="21"/>
        </w:rPr>
        <w:t xml:space="preserve">—a </w:t>
      </w:r>
      <w:r w:rsidRPr="004C3898">
        <w:rPr>
          <w:rFonts w:ascii="Arial Narrow" w:hAnsi="Arial Narrow"/>
          <w:sz w:val="21"/>
          <w:szCs w:val="21"/>
        </w:rPr>
        <w:t>symbol only used to take the place of God’s name</w:t>
      </w:r>
      <w:r>
        <w:rPr>
          <w:rFonts w:ascii="Arial Narrow" w:hAnsi="Arial Narrow"/>
          <w:sz w:val="21"/>
          <w:szCs w:val="21"/>
        </w:rPr>
        <w:t>,</w:t>
      </w:r>
      <w:r w:rsidRPr="004C3898">
        <w:rPr>
          <w:rFonts w:ascii="Arial Narrow" w:hAnsi="Arial Narrow"/>
          <w:sz w:val="21"/>
          <w:szCs w:val="21"/>
        </w:rPr>
        <w:t xml:space="preserve"> out of what seems to be a superstition that by writing the name of God you might be taking His name in vain</w:t>
      </w:r>
      <w:r>
        <w:rPr>
          <w:rFonts w:ascii="Arial Narrow" w:hAnsi="Arial Narrow"/>
          <w:sz w:val="21"/>
          <w:szCs w:val="21"/>
        </w:rPr>
        <w:t xml:space="preserve">. Also, </w:t>
      </w:r>
      <w:r w:rsidRPr="004C3898">
        <w:rPr>
          <w:rFonts w:ascii="Arial Narrow" w:hAnsi="Arial Narrow"/>
          <w:sz w:val="21"/>
          <w:szCs w:val="21"/>
        </w:rPr>
        <w:t xml:space="preserve">a copy of the Gospel of John dating long before the council of </w:t>
      </w:r>
      <w:proofErr w:type="spellStart"/>
      <w:r w:rsidRPr="004C3898">
        <w:rPr>
          <w:rFonts w:ascii="Arial Narrow" w:hAnsi="Arial Narrow"/>
          <w:sz w:val="21"/>
          <w:szCs w:val="21"/>
        </w:rPr>
        <w:t>Nicea</w:t>
      </w:r>
      <w:proofErr w:type="spellEnd"/>
      <w:r w:rsidRPr="004C3898">
        <w:rPr>
          <w:rFonts w:ascii="Arial Narrow" w:hAnsi="Arial Narrow"/>
          <w:sz w:val="21"/>
          <w:szCs w:val="21"/>
        </w:rPr>
        <w:t xml:space="preserve">, showed that the copyist and the letter being copied called the “Word” found in John 1, </w:t>
      </w:r>
      <w:r w:rsidRPr="004C3898">
        <w:rPr>
          <w:rFonts w:ascii="Arial Narrow" w:hAnsi="Arial Narrow"/>
          <w:b/>
          <w:sz w:val="21"/>
          <w:szCs w:val="21"/>
          <w:u w:val="single"/>
        </w:rPr>
        <w:t>God</w:t>
      </w:r>
      <w:r w:rsidRPr="004C3898">
        <w:rPr>
          <w:rFonts w:ascii="Arial Narrow" w:hAnsi="Arial Narrow"/>
          <w:sz w:val="21"/>
          <w:szCs w:val="21"/>
        </w:rPr>
        <w:t>!</w:t>
      </w:r>
    </w:p>
    <w:p w14:paraId="349D2776" w14:textId="77777777" w:rsidR="004C3898" w:rsidRDefault="004C3898" w:rsidP="00015DE4">
      <w:pPr>
        <w:rPr>
          <w:rFonts w:ascii="Arial Narrow" w:hAnsi="Arial Narrow"/>
          <w:sz w:val="21"/>
          <w:szCs w:val="21"/>
        </w:rPr>
      </w:pPr>
    </w:p>
    <w:p w14:paraId="7DEDFA1F" w14:textId="60C304D4" w:rsidR="004C3898" w:rsidRDefault="004C3898" w:rsidP="00015DE4">
      <w:pPr>
        <w:rPr>
          <w:rFonts w:ascii="Arial Narrow" w:hAnsi="Arial Narrow"/>
          <w:sz w:val="21"/>
          <w:szCs w:val="21"/>
        </w:rPr>
      </w:pPr>
      <w:r w:rsidRPr="00D071AC">
        <w:rPr>
          <w:rFonts w:ascii="Arial Narrow" w:hAnsi="Arial Narrow"/>
          <w:b/>
          <w:sz w:val="21"/>
          <w:szCs w:val="21"/>
        </w:rPr>
        <w:t>John 1:1</w:t>
      </w:r>
      <w:r w:rsidRPr="00537EA8">
        <w:rPr>
          <w:rFonts w:ascii="Arial Narrow" w:hAnsi="Arial Narrow"/>
          <w:sz w:val="21"/>
          <w:szCs w:val="21"/>
        </w:rPr>
        <w:t xml:space="preserve"> In the beginning was the Word, and the Word was with God, and the Word was God</w:t>
      </w:r>
    </w:p>
    <w:p w14:paraId="5B946106" w14:textId="77777777" w:rsidR="00015DE4" w:rsidRPr="009A7DD0" w:rsidRDefault="00015DE4" w:rsidP="00015DE4">
      <w:pPr>
        <w:rPr>
          <w:rFonts w:ascii="Arial Narrow" w:hAnsi="Arial Narrow"/>
          <w:sz w:val="21"/>
          <w:szCs w:val="21"/>
        </w:rPr>
      </w:pPr>
    </w:p>
    <w:p w14:paraId="665B1944" w14:textId="77777777" w:rsidR="00015DE4" w:rsidRPr="00137AC6" w:rsidRDefault="00015DE4" w:rsidP="00015DE4">
      <w:pPr>
        <w:numPr>
          <w:ilvl w:val="0"/>
          <w:numId w:val="7"/>
        </w:numPr>
        <w:rPr>
          <w:rFonts w:ascii="Arial Narrow" w:hAnsi="Arial Narrow"/>
          <w:b/>
          <w:sz w:val="21"/>
          <w:szCs w:val="21"/>
          <w:u w:val="single"/>
        </w:rPr>
      </w:pPr>
      <w:r w:rsidRPr="00137AC6">
        <w:rPr>
          <w:rFonts w:ascii="Arial Narrow" w:hAnsi="Arial Narrow"/>
          <w:b/>
          <w:sz w:val="21"/>
          <w:szCs w:val="21"/>
          <w:u w:val="single"/>
        </w:rPr>
        <w:t>Conclusion</w:t>
      </w:r>
    </w:p>
    <w:p w14:paraId="4FE529BB" w14:textId="77777777" w:rsidR="00015DE4" w:rsidRPr="009A7DD0" w:rsidRDefault="00015DE4" w:rsidP="00015DE4">
      <w:pPr>
        <w:rPr>
          <w:rFonts w:ascii="Arial Narrow" w:hAnsi="Arial Narrow"/>
          <w:sz w:val="21"/>
          <w:szCs w:val="21"/>
        </w:rPr>
      </w:pPr>
    </w:p>
    <w:p w14:paraId="257ED795" w14:textId="7213ADBD" w:rsidR="00015DE4" w:rsidRPr="009A7DD0" w:rsidRDefault="00015DE4" w:rsidP="00015DE4">
      <w:pPr>
        <w:rPr>
          <w:rFonts w:ascii="Arial Narrow" w:hAnsi="Arial Narrow"/>
          <w:sz w:val="21"/>
          <w:szCs w:val="21"/>
        </w:rPr>
      </w:pPr>
      <w:r w:rsidRPr="009A7DD0">
        <w:rPr>
          <w:rFonts w:ascii="Arial Narrow" w:hAnsi="Arial Narrow"/>
          <w:sz w:val="21"/>
          <w:szCs w:val="21"/>
        </w:rPr>
        <w:t xml:space="preserve">We have </w:t>
      </w:r>
      <w:r>
        <w:rPr>
          <w:rFonts w:ascii="Arial Narrow" w:hAnsi="Arial Narrow"/>
          <w:sz w:val="21"/>
          <w:szCs w:val="21"/>
        </w:rPr>
        <w:t>about</w:t>
      </w:r>
      <w:r w:rsidRPr="009A7DD0">
        <w:rPr>
          <w:rFonts w:ascii="Arial Narrow" w:hAnsi="Arial Narrow"/>
          <w:sz w:val="21"/>
          <w:szCs w:val="21"/>
        </w:rPr>
        <w:t xml:space="preserve"> 400,000 variants, 99% or more</w:t>
      </w:r>
      <w:r w:rsidRPr="002D08E1">
        <w:rPr>
          <w:rFonts w:ascii="Arial Narrow" w:hAnsi="Arial Narrow"/>
          <w:sz w:val="21"/>
          <w:szCs w:val="21"/>
        </w:rPr>
        <w:t xml:space="preserve"> </w:t>
      </w:r>
      <w:r w:rsidR="004C3898">
        <w:rPr>
          <w:rFonts w:ascii="Arial Narrow" w:hAnsi="Arial Narrow"/>
          <w:sz w:val="21"/>
          <w:szCs w:val="21"/>
        </w:rPr>
        <w:t>are not even understandable in the English language</w:t>
      </w:r>
      <w:r w:rsidRPr="002D08E1" w:rsidDel="002D08E1">
        <w:rPr>
          <w:rFonts w:ascii="Arial Narrow" w:hAnsi="Arial Narrow"/>
          <w:sz w:val="21"/>
          <w:szCs w:val="21"/>
        </w:rPr>
        <w:t>.</w:t>
      </w:r>
      <w:r>
        <w:rPr>
          <w:rFonts w:ascii="Arial Narrow" w:hAnsi="Arial Narrow"/>
          <w:sz w:val="21"/>
          <w:szCs w:val="21"/>
        </w:rPr>
        <w:t xml:space="preserve"> Of the remaining 1%, </w:t>
      </w:r>
      <w:r w:rsidRPr="009A7DD0">
        <w:rPr>
          <w:rFonts w:ascii="Arial Narrow" w:hAnsi="Arial Narrow"/>
          <w:sz w:val="21"/>
          <w:szCs w:val="21"/>
        </w:rPr>
        <w:t xml:space="preserve">half </w:t>
      </w:r>
      <w:r w:rsidR="004C3898">
        <w:rPr>
          <w:rFonts w:ascii="Arial Narrow" w:hAnsi="Arial Narrow"/>
          <w:sz w:val="21"/>
          <w:szCs w:val="21"/>
        </w:rPr>
        <w:t xml:space="preserve">have zero bearing on the text. </w:t>
      </w:r>
      <w:r w:rsidRPr="009A7DD0">
        <w:rPr>
          <w:rFonts w:ascii="Arial Narrow" w:hAnsi="Arial Narrow"/>
          <w:sz w:val="21"/>
          <w:szCs w:val="21"/>
        </w:rPr>
        <w:t xml:space="preserve"> The remaining variants are usually marked in your </w:t>
      </w:r>
      <w:r>
        <w:rPr>
          <w:rFonts w:ascii="Arial Narrow" w:hAnsi="Arial Narrow"/>
          <w:sz w:val="21"/>
          <w:szCs w:val="21"/>
        </w:rPr>
        <w:t>B</w:t>
      </w:r>
      <w:r w:rsidRPr="009A7DD0">
        <w:rPr>
          <w:rFonts w:ascii="Arial Narrow" w:hAnsi="Arial Narrow"/>
          <w:sz w:val="21"/>
          <w:szCs w:val="21"/>
        </w:rPr>
        <w:t>ible and typically removed from the text with a footnote</w:t>
      </w:r>
      <w:r w:rsidR="004C3898">
        <w:rPr>
          <w:rFonts w:ascii="Arial Narrow" w:hAnsi="Arial Narrow"/>
          <w:sz w:val="21"/>
          <w:szCs w:val="21"/>
        </w:rPr>
        <w:t>,</w:t>
      </w:r>
      <w:r w:rsidRPr="009A7DD0">
        <w:rPr>
          <w:rFonts w:ascii="Arial Narrow" w:hAnsi="Arial Narrow"/>
          <w:sz w:val="21"/>
          <w:szCs w:val="21"/>
        </w:rPr>
        <w:t xml:space="preserve"> or </w:t>
      </w:r>
      <w:r w:rsidR="004C3898">
        <w:rPr>
          <w:rFonts w:ascii="Arial Narrow" w:hAnsi="Arial Narrow"/>
          <w:sz w:val="21"/>
          <w:szCs w:val="21"/>
        </w:rPr>
        <w:t xml:space="preserve">they are </w:t>
      </w:r>
      <w:r w:rsidRPr="009A7DD0">
        <w:rPr>
          <w:rFonts w:ascii="Arial Narrow" w:hAnsi="Arial Narrow"/>
          <w:sz w:val="21"/>
          <w:szCs w:val="21"/>
        </w:rPr>
        <w:t xml:space="preserve">bracketed to show that it is a variant. </w:t>
      </w:r>
    </w:p>
    <w:p w14:paraId="4E66665C" w14:textId="77777777" w:rsidR="00015DE4" w:rsidRPr="009A7DD0" w:rsidRDefault="00015DE4" w:rsidP="00015DE4">
      <w:pPr>
        <w:rPr>
          <w:rFonts w:ascii="Arial Narrow" w:hAnsi="Arial Narrow"/>
          <w:sz w:val="21"/>
          <w:szCs w:val="21"/>
        </w:rPr>
      </w:pPr>
    </w:p>
    <w:p w14:paraId="4971C7F7" w14:textId="77777777" w:rsidR="00015DE4" w:rsidRPr="009A7DD0" w:rsidRDefault="00015DE4" w:rsidP="00015DE4">
      <w:pPr>
        <w:numPr>
          <w:ilvl w:val="0"/>
          <w:numId w:val="7"/>
        </w:numPr>
        <w:rPr>
          <w:rFonts w:ascii="Arial Narrow" w:hAnsi="Arial Narrow"/>
          <w:sz w:val="21"/>
          <w:szCs w:val="21"/>
        </w:rPr>
      </w:pPr>
      <w:r w:rsidRPr="009A7DD0">
        <w:rPr>
          <w:rFonts w:ascii="Arial Narrow" w:hAnsi="Arial Narrow"/>
          <w:b/>
          <w:sz w:val="21"/>
          <w:szCs w:val="21"/>
          <w:u w:val="single"/>
        </w:rPr>
        <w:t>Sola Scriptura</w:t>
      </w:r>
    </w:p>
    <w:p w14:paraId="2D1121D4" w14:textId="77777777" w:rsidR="00015DE4" w:rsidRPr="009A7DD0" w:rsidRDefault="00015DE4" w:rsidP="00015DE4">
      <w:pPr>
        <w:rPr>
          <w:rFonts w:ascii="Arial Narrow" w:hAnsi="Arial Narrow"/>
          <w:sz w:val="21"/>
          <w:szCs w:val="21"/>
        </w:rPr>
      </w:pPr>
    </w:p>
    <w:p w14:paraId="3EB6E434" w14:textId="77777777" w:rsidR="00015DE4" w:rsidRDefault="00015DE4" w:rsidP="00015DE4">
      <w:pPr>
        <w:rPr>
          <w:rFonts w:ascii="Arial Narrow" w:hAnsi="Arial Narrow"/>
          <w:sz w:val="21"/>
          <w:szCs w:val="21"/>
        </w:rPr>
      </w:pPr>
      <w:r w:rsidRPr="00137AC6">
        <w:rPr>
          <w:rFonts w:ascii="Arial Narrow" w:hAnsi="Arial Narrow"/>
          <w:b/>
          <w:sz w:val="21"/>
          <w:szCs w:val="21"/>
        </w:rPr>
        <w:t>2 Timothy 3:16-17</w:t>
      </w:r>
      <w:r w:rsidRPr="00051689">
        <w:rPr>
          <w:rFonts w:ascii="Arial Narrow" w:hAnsi="Arial Narrow"/>
          <w:sz w:val="21"/>
          <w:szCs w:val="21"/>
        </w:rPr>
        <w:t xml:space="preserve"> All Scripture is breathed out by God and profitable for teaching, for reproof, for correction, and for training in righteousness, that the man of God may be complete, equipped for every good work.</w:t>
      </w:r>
    </w:p>
    <w:p w14:paraId="095D74B0" w14:textId="77777777" w:rsidR="00015DE4" w:rsidRPr="00051689" w:rsidRDefault="00015DE4" w:rsidP="00015DE4">
      <w:pPr>
        <w:rPr>
          <w:rFonts w:ascii="Arial Narrow" w:hAnsi="Arial Narrow"/>
          <w:sz w:val="21"/>
          <w:szCs w:val="21"/>
        </w:rPr>
      </w:pPr>
    </w:p>
    <w:p w14:paraId="61523696" w14:textId="77777777" w:rsidR="00015DE4" w:rsidRDefault="00015DE4" w:rsidP="00015DE4">
      <w:pPr>
        <w:rPr>
          <w:rFonts w:ascii="Arial Narrow" w:hAnsi="Arial Narrow"/>
          <w:sz w:val="21"/>
          <w:szCs w:val="21"/>
        </w:rPr>
      </w:pPr>
      <w:r w:rsidRPr="00137AC6">
        <w:rPr>
          <w:rFonts w:ascii="Arial Narrow" w:hAnsi="Arial Narrow"/>
          <w:b/>
          <w:sz w:val="21"/>
          <w:szCs w:val="21"/>
        </w:rPr>
        <w:t>Acts 5:29</w:t>
      </w:r>
      <w:r w:rsidRPr="00051689">
        <w:rPr>
          <w:rFonts w:ascii="Arial Narrow" w:hAnsi="Arial Narrow"/>
          <w:sz w:val="21"/>
          <w:szCs w:val="21"/>
        </w:rPr>
        <w:t xml:space="preserve"> But Peter and the apostles answered, “We must obey God rather than men.”</w:t>
      </w:r>
    </w:p>
    <w:p w14:paraId="2A05109B" w14:textId="77777777" w:rsidR="00015DE4" w:rsidRPr="00051689" w:rsidRDefault="00015DE4" w:rsidP="00015DE4">
      <w:pPr>
        <w:rPr>
          <w:rFonts w:ascii="Arial Narrow" w:hAnsi="Arial Narrow"/>
          <w:sz w:val="21"/>
          <w:szCs w:val="21"/>
        </w:rPr>
      </w:pPr>
    </w:p>
    <w:p w14:paraId="1F5AC44E" w14:textId="77777777" w:rsidR="00015DE4" w:rsidRPr="00051689" w:rsidRDefault="00015DE4" w:rsidP="00015DE4">
      <w:pPr>
        <w:rPr>
          <w:rFonts w:ascii="Arial Narrow" w:hAnsi="Arial Narrow"/>
          <w:sz w:val="21"/>
          <w:szCs w:val="21"/>
        </w:rPr>
      </w:pPr>
      <w:r w:rsidRPr="00137AC6">
        <w:rPr>
          <w:rFonts w:ascii="Arial Narrow" w:hAnsi="Arial Narrow"/>
          <w:b/>
          <w:sz w:val="21"/>
          <w:szCs w:val="21"/>
        </w:rPr>
        <w:t>Matthew 4:4</w:t>
      </w:r>
      <w:r w:rsidRPr="00051689">
        <w:rPr>
          <w:rFonts w:ascii="Arial Narrow" w:hAnsi="Arial Narrow"/>
          <w:sz w:val="21"/>
          <w:szCs w:val="21"/>
        </w:rPr>
        <w:t xml:space="preserve"> But he [Jes</w:t>
      </w:r>
      <w:r>
        <w:rPr>
          <w:rFonts w:ascii="Arial Narrow" w:hAnsi="Arial Narrow"/>
          <w:sz w:val="21"/>
          <w:szCs w:val="21"/>
        </w:rPr>
        <w:t xml:space="preserve">us] answered, “It is written, </w:t>
      </w:r>
      <w:r w:rsidRPr="00090793">
        <w:rPr>
          <w:rFonts w:ascii="Arial Narrow" w:hAnsi="Arial Narrow"/>
          <w:sz w:val="21"/>
          <w:szCs w:val="21"/>
        </w:rPr>
        <w:t>“‘</w:t>
      </w:r>
      <w:r w:rsidRPr="00051689">
        <w:rPr>
          <w:rFonts w:ascii="Arial Narrow" w:hAnsi="Arial Narrow"/>
          <w:sz w:val="21"/>
          <w:szCs w:val="21"/>
        </w:rPr>
        <w:t>Man shall not live by bread alone, but by every word tha</w:t>
      </w:r>
      <w:r>
        <w:rPr>
          <w:rFonts w:ascii="Arial Narrow" w:hAnsi="Arial Narrow"/>
          <w:sz w:val="21"/>
          <w:szCs w:val="21"/>
        </w:rPr>
        <w:t>t comes from the mouth of God.’’’</w:t>
      </w:r>
    </w:p>
    <w:p w14:paraId="7829AE70" w14:textId="77777777" w:rsidR="00015DE4" w:rsidRPr="009A7DD0" w:rsidRDefault="00015DE4" w:rsidP="00015DE4">
      <w:pPr>
        <w:rPr>
          <w:rFonts w:ascii="Arial Narrow" w:hAnsi="Arial Narrow"/>
          <w:sz w:val="21"/>
          <w:szCs w:val="21"/>
        </w:rPr>
      </w:pPr>
    </w:p>
    <w:p w14:paraId="7215F12D" w14:textId="77FD2C4F" w:rsidR="00015DE4" w:rsidRDefault="00015DE4" w:rsidP="00015DE4">
      <w:pPr>
        <w:rPr>
          <w:rFonts w:ascii="Arial Narrow" w:hAnsi="Arial Narrow"/>
          <w:sz w:val="21"/>
          <w:szCs w:val="21"/>
        </w:rPr>
      </w:pPr>
      <w:r w:rsidRPr="009A7DD0">
        <w:rPr>
          <w:rFonts w:ascii="Arial Narrow" w:hAnsi="Arial Narrow"/>
          <w:sz w:val="21"/>
          <w:szCs w:val="21"/>
        </w:rPr>
        <w:t>Sola Scriptura or Scripture Alone is a phrase that declares the inerrant and infallible Holy Bible is the sole source of written divine revelation</w:t>
      </w:r>
    </w:p>
    <w:p w14:paraId="4ED23A2B" w14:textId="77777777" w:rsidR="00015DE4" w:rsidRPr="009A7DD0" w:rsidRDefault="00015DE4" w:rsidP="00015DE4">
      <w:pPr>
        <w:rPr>
          <w:rFonts w:ascii="Arial Narrow" w:hAnsi="Arial Narrow"/>
          <w:sz w:val="21"/>
          <w:szCs w:val="21"/>
        </w:rPr>
      </w:pPr>
      <w:r w:rsidRPr="009A7DD0">
        <w:rPr>
          <w:rFonts w:ascii="Arial Narrow" w:hAnsi="Arial Narrow"/>
          <w:sz w:val="21"/>
          <w:szCs w:val="21"/>
        </w:rPr>
        <w:t xml:space="preserve"> </w:t>
      </w:r>
    </w:p>
    <w:p w14:paraId="720E4FF8" w14:textId="77777777" w:rsidR="00015DE4" w:rsidRDefault="00015DE4" w:rsidP="00015DE4">
      <w:pPr>
        <w:rPr>
          <w:rFonts w:ascii="Arial Narrow" w:hAnsi="Arial Narrow"/>
          <w:sz w:val="21"/>
          <w:szCs w:val="21"/>
        </w:rPr>
      </w:pPr>
      <w:r w:rsidRPr="00137AC6">
        <w:rPr>
          <w:rFonts w:ascii="Arial Narrow" w:hAnsi="Arial Narrow"/>
          <w:b/>
          <w:sz w:val="21"/>
          <w:szCs w:val="21"/>
        </w:rPr>
        <w:t>Romans 2:1-2</w:t>
      </w:r>
      <w:r w:rsidRPr="00051689">
        <w:rPr>
          <w:rFonts w:ascii="Arial Narrow" w:hAnsi="Arial Narrow"/>
          <w:sz w:val="21"/>
          <w:szCs w:val="21"/>
        </w:rPr>
        <w:t xml:space="preserve"> 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w:t>
      </w:r>
    </w:p>
    <w:p w14:paraId="2A1EE0D2" w14:textId="77777777" w:rsidR="00015DE4" w:rsidRPr="009A7DD0" w:rsidRDefault="00015DE4" w:rsidP="00015DE4">
      <w:pPr>
        <w:rPr>
          <w:rFonts w:ascii="Arial Narrow" w:hAnsi="Arial Narrow"/>
          <w:sz w:val="21"/>
          <w:szCs w:val="21"/>
        </w:rPr>
      </w:pPr>
    </w:p>
    <w:p w14:paraId="74033FC9" w14:textId="2D60AEFA" w:rsidR="006B0148" w:rsidRPr="00A441CB" w:rsidRDefault="006B0148" w:rsidP="00015DE4">
      <w:pPr>
        <w:autoSpaceDE w:val="0"/>
        <w:autoSpaceDN w:val="0"/>
        <w:adjustRightInd w:val="0"/>
        <w:jc w:val="center"/>
        <w:rPr>
          <w:rFonts w:ascii="Arial Narrow" w:hAnsi="Arial Narrow"/>
          <w:b/>
          <w:sz w:val="21"/>
          <w:szCs w:val="21"/>
        </w:rPr>
      </w:pPr>
    </w:p>
    <w:sectPr w:rsidR="006B0148" w:rsidRPr="00A441CB"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96F2" w14:textId="77777777" w:rsidR="009A4CF9" w:rsidRDefault="009A4CF9" w:rsidP="0098280F">
      <w:r>
        <w:separator/>
      </w:r>
    </w:p>
  </w:endnote>
  <w:endnote w:type="continuationSeparator" w:id="0">
    <w:p w14:paraId="2E12F904" w14:textId="77777777" w:rsidR="009A4CF9" w:rsidRDefault="009A4CF9"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altName w:val="Courier New"/>
    <w:panose1 w:val="020B0503020202020204"/>
    <w:charset w:val="4D"/>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TSans-Bold">
    <w:panose1 w:val="020B0703020203020204"/>
    <w:charset w:val="00"/>
    <w:family w:val="swiss"/>
    <w:notTrueType/>
    <w:pitch w:val="default"/>
    <w:sig w:usb0="00000003" w:usb1="00000000" w:usb2="00000000" w:usb3="00000000" w:csb0="00000001" w:csb1="00000000"/>
  </w:font>
  <w:font w:name="PTSans-Regular">
    <w:panose1 w:val="020B0503020203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BA7D4C" w:rsidRPr="00887B8F" w:rsidRDefault="00BA7D4C">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BA7D4C" w:rsidRPr="00887B8F" w:rsidRDefault="00BA7D4C">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BA7D4C" w:rsidRPr="00887B8F" w:rsidRDefault="00BA7D4C">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5</w:t>
        </w:r>
        <w:r w:rsidRPr="00887B8F">
          <w:rPr>
            <w:rFonts w:ascii="Arial Narrow" w:hAnsi="Arial Narrow"/>
            <w:noProof/>
            <w:sz w:val="22"/>
            <w:szCs w:val="22"/>
          </w:rPr>
          <w:fldChar w:fldCharType="end"/>
        </w:r>
      </w:p>
    </w:sdtContent>
  </w:sdt>
  <w:p w14:paraId="08298688" w14:textId="77777777" w:rsidR="00BA7D4C" w:rsidRPr="00887B8F" w:rsidRDefault="00BA7D4C">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BD01" w14:textId="77777777" w:rsidR="009A4CF9" w:rsidRDefault="009A4CF9" w:rsidP="0098280F">
      <w:r>
        <w:separator/>
      </w:r>
    </w:p>
  </w:footnote>
  <w:footnote w:type="continuationSeparator" w:id="0">
    <w:p w14:paraId="3F8877AD" w14:textId="77777777" w:rsidR="009A4CF9" w:rsidRDefault="009A4CF9"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2EB2DBF2" w:rsidR="00BA7D4C" w:rsidRPr="00BF6C2B" w:rsidRDefault="00BA7D4C"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p>
  <w:p w14:paraId="701A3B7F" w14:textId="77777777" w:rsidR="00BA7D4C" w:rsidRPr="00BF6C2B" w:rsidRDefault="00BA7D4C" w:rsidP="00887B8F">
    <w:pPr>
      <w:pStyle w:val="Header"/>
      <w:tabs>
        <w:tab w:val="clear" w:pos="4320"/>
        <w:tab w:val="clear" w:pos="8640"/>
        <w:tab w:val="left" w:pos="2289"/>
      </w:tabs>
      <w:rPr>
        <w:sz w:val="10"/>
        <w:szCs w:val="14"/>
      </w:rPr>
    </w:pPr>
    <w:r w:rsidRPr="00BF6C2B">
      <w:rPr>
        <w:sz w:val="10"/>
        <w:szCs w:val="14"/>
      </w:rPr>
      <w:tab/>
    </w:r>
  </w:p>
  <w:p w14:paraId="39696DF9" w14:textId="77777777" w:rsidR="00BA7D4C" w:rsidRPr="00A3078F" w:rsidRDefault="00BA7D4C"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CED47EB" w:rsidR="00BA7D4C" w:rsidRPr="00BF6C2B" w:rsidRDefault="00BA7D4C" w:rsidP="00887B8F">
    <w:pPr>
      <w:pStyle w:val="Header"/>
      <w:rPr>
        <w:rFonts w:ascii="Arial Narrow" w:hAnsi="Arial Narrow" w:cstheme="minorHAnsi"/>
        <w:sz w:val="22"/>
      </w:rPr>
    </w:pP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BA7D4C" w:rsidRPr="0059616D" w:rsidRDefault="00BA7D4C"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700C54"/>
    <w:multiLevelType w:val="multilevel"/>
    <w:tmpl w:val="57EA22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9AF7DAB"/>
    <w:multiLevelType w:val="hybridMultilevel"/>
    <w:tmpl w:val="1C9C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B699E"/>
    <w:multiLevelType w:val="hybridMultilevel"/>
    <w:tmpl w:val="252E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140CB"/>
    <w:multiLevelType w:val="hybridMultilevel"/>
    <w:tmpl w:val="074C26F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64242"/>
    <w:multiLevelType w:val="hybridMultilevel"/>
    <w:tmpl w:val="D20EE0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010111"/>
    <w:multiLevelType w:val="hybridMultilevel"/>
    <w:tmpl w:val="F212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0382C"/>
    <w:multiLevelType w:val="hybridMultilevel"/>
    <w:tmpl w:val="07C4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4734B"/>
    <w:multiLevelType w:val="hybridMultilevel"/>
    <w:tmpl w:val="81645AF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3C5C1C"/>
    <w:multiLevelType w:val="hybridMultilevel"/>
    <w:tmpl w:val="446C45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8619314">
    <w:abstractNumId w:val="2"/>
  </w:num>
  <w:num w:numId="2" w16cid:durableId="523638636">
    <w:abstractNumId w:val="1"/>
  </w:num>
  <w:num w:numId="3" w16cid:durableId="673342959">
    <w:abstractNumId w:val="0"/>
  </w:num>
  <w:num w:numId="4" w16cid:durableId="2038391102">
    <w:abstractNumId w:val="10"/>
  </w:num>
  <w:num w:numId="5" w16cid:durableId="619995088">
    <w:abstractNumId w:val="8"/>
  </w:num>
  <w:num w:numId="6" w16cid:durableId="121702722">
    <w:abstractNumId w:val="3"/>
  </w:num>
  <w:num w:numId="7" w16cid:durableId="1619339717">
    <w:abstractNumId w:val="11"/>
  </w:num>
  <w:num w:numId="8" w16cid:durableId="541400518">
    <w:abstractNumId w:val="9"/>
  </w:num>
  <w:num w:numId="9" w16cid:durableId="2064059772">
    <w:abstractNumId w:val="4"/>
  </w:num>
  <w:num w:numId="10" w16cid:durableId="1571697154">
    <w:abstractNumId w:val="6"/>
  </w:num>
  <w:num w:numId="11" w16cid:durableId="1037271027">
    <w:abstractNumId w:val="5"/>
  </w:num>
  <w:num w:numId="12" w16cid:durableId="11759230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mwqAUA/ZI0ECwAAAA="/>
  </w:docVars>
  <w:rsids>
    <w:rsidRoot w:val="008D5411"/>
    <w:rsid w:val="000055B2"/>
    <w:rsid w:val="0000606B"/>
    <w:rsid w:val="00010E8F"/>
    <w:rsid w:val="00015DE4"/>
    <w:rsid w:val="00016364"/>
    <w:rsid w:val="00021D37"/>
    <w:rsid w:val="000327CD"/>
    <w:rsid w:val="00032D25"/>
    <w:rsid w:val="00037FC3"/>
    <w:rsid w:val="000411B2"/>
    <w:rsid w:val="00042925"/>
    <w:rsid w:val="000533A4"/>
    <w:rsid w:val="00066809"/>
    <w:rsid w:val="00070DB6"/>
    <w:rsid w:val="0007413B"/>
    <w:rsid w:val="000903D4"/>
    <w:rsid w:val="000966C9"/>
    <w:rsid w:val="000A1C86"/>
    <w:rsid w:val="000A5D0C"/>
    <w:rsid w:val="000A6C47"/>
    <w:rsid w:val="000B283A"/>
    <w:rsid w:val="000B4FB9"/>
    <w:rsid w:val="000B7F79"/>
    <w:rsid w:val="000D58F1"/>
    <w:rsid w:val="000E23BC"/>
    <w:rsid w:val="000F4668"/>
    <w:rsid w:val="000F6C19"/>
    <w:rsid w:val="00105C60"/>
    <w:rsid w:val="001108B8"/>
    <w:rsid w:val="00110D07"/>
    <w:rsid w:val="00114A52"/>
    <w:rsid w:val="0012035E"/>
    <w:rsid w:val="001204D3"/>
    <w:rsid w:val="00121C4F"/>
    <w:rsid w:val="001234AC"/>
    <w:rsid w:val="001455BF"/>
    <w:rsid w:val="00154D32"/>
    <w:rsid w:val="001612B8"/>
    <w:rsid w:val="0016218A"/>
    <w:rsid w:val="00195DDC"/>
    <w:rsid w:val="001A1675"/>
    <w:rsid w:val="001A51C5"/>
    <w:rsid w:val="001A61C1"/>
    <w:rsid w:val="001B00AC"/>
    <w:rsid w:val="001B376F"/>
    <w:rsid w:val="001C0964"/>
    <w:rsid w:val="001D167E"/>
    <w:rsid w:val="001E66A3"/>
    <w:rsid w:val="001F5F22"/>
    <w:rsid w:val="001F5FEF"/>
    <w:rsid w:val="0020070D"/>
    <w:rsid w:val="002065D2"/>
    <w:rsid w:val="00207A4A"/>
    <w:rsid w:val="00217B98"/>
    <w:rsid w:val="00220AF4"/>
    <w:rsid w:val="00233519"/>
    <w:rsid w:val="0024010B"/>
    <w:rsid w:val="00242DFD"/>
    <w:rsid w:val="002449AF"/>
    <w:rsid w:val="00247F74"/>
    <w:rsid w:val="00273B53"/>
    <w:rsid w:val="002813BA"/>
    <w:rsid w:val="002841C6"/>
    <w:rsid w:val="002A4D9D"/>
    <w:rsid w:val="002B5820"/>
    <w:rsid w:val="002B7F32"/>
    <w:rsid w:val="002D3D41"/>
    <w:rsid w:val="002E1EE2"/>
    <w:rsid w:val="002E7858"/>
    <w:rsid w:val="002F3A61"/>
    <w:rsid w:val="003004EB"/>
    <w:rsid w:val="00301602"/>
    <w:rsid w:val="003053FD"/>
    <w:rsid w:val="00315381"/>
    <w:rsid w:val="003268CF"/>
    <w:rsid w:val="00326955"/>
    <w:rsid w:val="00333A4A"/>
    <w:rsid w:val="00334CB7"/>
    <w:rsid w:val="003355ED"/>
    <w:rsid w:val="0034539D"/>
    <w:rsid w:val="003505D9"/>
    <w:rsid w:val="00350FCB"/>
    <w:rsid w:val="0035110E"/>
    <w:rsid w:val="00360BC5"/>
    <w:rsid w:val="0039203D"/>
    <w:rsid w:val="003A35DB"/>
    <w:rsid w:val="003B189F"/>
    <w:rsid w:val="003C08A0"/>
    <w:rsid w:val="003C2083"/>
    <w:rsid w:val="003D33E4"/>
    <w:rsid w:val="003E0C3C"/>
    <w:rsid w:val="003E33D6"/>
    <w:rsid w:val="003E493D"/>
    <w:rsid w:val="003F1341"/>
    <w:rsid w:val="003F2BA7"/>
    <w:rsid w:val="003F7171"/>
    <w:rsid w:val="003F7515"/>
    <w:rsid w:val="00401F58"/>
    <w:rsid w:val="00403FCA"/>
    <w:rsid w:val="0040765C"/>
    <w:rsid w:val="00415331"/>
    <w:rsid w:val="00416BE0"/>
    <w:rsid w:val="00440263"/>
    <w:rsid w:val="00445111"/>
    <w:rsid w:val="00445369"/>
    <w:rsid w:val="00450B7B"/>
    <w:rsid w:val="004633D2"/>
    <w:rsid w:val="0046429E"/>
    <w:rsid w:val="0046649B"/>
    <w:rsid w:val="00467E86"/>
    <w:rsid w:val="00473A87"/>
    <w:rsid w:val="00477AA4"/>
    <w:rsid w:val="004A715B"/>
    <w:rsid w:val="004B08F5"/>
    <w:rsid w:val="004B1D58"/>
    <w:rsid w:val="004C3898"/>
    <w:rsid w:val="004D460C"/>
    <w:rsid w:val="004D5136"/>
    <w:rsid w:val="004D6E1E"/>
    <w:rsid w:val="004E2236"/>
    <w:rsid w:val="004E31A0"/>
    <w:rsid w:val="004E33B9"/>
    <w:rsid w:val="004F3799"/>
    <w:rsid w:val="004F6411"/>
    <w:rsid w:val="00503645"/>
    <w:rsid w:val="0050497B"/>
    <w:rsid w:val="00505FEC"/>
    <w:rsid w:val="005214DD"/>
    <w:rsid w:val="00530A40"/>
    <w:rsid w:val="005370DB"/>
    <w:rsid w:val="0055107D"/>
    <w:rsid w:val="00552E05"/>
    <w:rsid w:val="005565A0"/>
    <w:rsid w:val="005637B9"/>
    <w:rsid w:val="00581593"/>
    <w:rsid w:val="0059616D"/>
    <w:rsid w:val="0059617F"/>
    <w:rsid w:val="0059789E"/>
    <w:rsid w:val="005A1669"/>
    <w:rsid w:val="005A7DC7"/>
    <w:rsid w:val="005B025F"/>
    <w:rsid w:val="005B248B"/>
    <w:rsid w:val="005B45B8"/>
    <w:rsid w:val="005C30A8"/>
    <w:rsid w:val="005D0063"/>
    <w:rsid w:val="005D2221"/>
    <w:rsid w:val="005D6F4A"/>
    <w:rsid w:val="005E0648"/>
    <w:rsid w:val="005F6935"/>
    <w:rsid w:val="00611A7C"/>
    <w:rsid w:val="00613371"/>
    <w:rsid w:val="00613964"/>
    <w:rsid w:val="00623EDB"/>
    <w:rsid w:val="00637E25"/>
    <w:rsid w:val="00647BE9"/>
    <w:rsid w:val="0065668E"/>
    <w:rsid w:val="00681A97"/>
    <w:rsid w:val="0068315C"/>
    <w:rsid w:val="00684DE9"/>
    <w:rsid w:val="006908B3"/>
    <w:rsid w:val="0069183E"/>
    <w:rsid w:val="006927C8"/>
    <w:rsid w:val="006A239B"/>
    <w:rsid w:val="006A605D"/>
    <w:rsid w:val="006B0148"/>
    <w:rsid w:val="006B1EAF"/>
    <w:rsid w:val="006B7393"/>
    <w:rsid w:val="006C70BF"/>
    <w:rsid w:val="006D2E35"/>
    <w:rsid w:val="006E7C00"/>
    <w:rsid w:val="006F0DAE"/>
    <w:rsid w:val="007140E3"/>
    <w:rsid w:val="00714BF4"/>
    <w:rsid w:val="00726B38"/>
    <w:rsid w:val="00737994"/>
    <w:rsid w:val="00740367"/>
    <w:rsid w:val="00745F09"/>
    <w:rsid w:val="00747AA6"/>
    <w:rsid w:val="007566DD"/>
    <w:rsid w:val="007572AB"/>
    <w:rsid w:val="00765370"/>
    <w:rsid w:val="00766D3C"/>
    <w:rsid w:val="00771BA9"/>
    <w:rsid w:val="00773257"/>
    <w:rsid w:val="0078711D"/>
    <w:rsid w:val="007D2D56"/>
    <w:rsid w:val="007D4497"/>
    <w:rsid w:val="007D5EC5"/>
    <w:rsid w:val="007D7FDE"/>
    <w:rsid w:val="007E0369"/>
    <w:rsid w:val="007F44B3"/>
    <w:rsid w:val="00800971"/>
    <w:rsid w:val="00802054"/>
    <w:rsid w:val="00815E01"/>
    <w:rsid w:val="00820B99"/>
    <w:rsid w:val="00821142"/>
    <w:rsid w:val="008237FF"/>
    <w:rsid w:val="00827362"/>
    <w:rsid w:val="008312FE"/>
    <w:rsid w:val="00836628"/>
    <w:rsid w:val="00843089"/>
    <w:rsid w:val="00843E82"/>
    <w:rsid w:val="00874848"/>
    <w:rsid w:val="008800F5"/>
    <w:rsid w:val="0088130C"/>
    <w:rsid w:val="00887B8F"/>
    <w:rsid w:val="008973A8"/>
    <w:rsid w:val="008A291C"/>
    <w:rsid w:val="008A3A33"/>
    <w:rsid w:val="008B3B1D"/>
    <w:rsid w:val="008C0BE8"/>
    <w:rsid w:val="008C7B17"/>
    <w:rsid w:val="008D242A"/>
    <w:rsid w:val="008D4428"/>
    <w:rsid w:val="008D5411"/>
    <w:rsid w:val="008E03ED"/>
    <w:rsid w:val="008F10E7"/>
    <w:rsid w:val="008F2131"/>
    <w:rsid w:val="009207B1"/>
    <w:rsid w:val="00921C47"/>
    <w:rsid w:val="0092550C"/>
    <w:rsid w:val="009353FA"/>
    <w:rsid w:val="009360F5"/>
    <w:rsid w:val="00962DED"/>
    <w:rsid w:val="00972C20"/>
    <w:rsid w:val="00972D4A"/>
    <w:rsid w:val="0098280F"/>
    <w:rsid w:val="00996D02"/>
    <w:rsid w:val="009A1B04"/>
    <w:rsid w:val="009A4CF9"/>
    <w:rsid w:val="009A7A5C"/>
    <w:rsid w:val="009B43E4"/>
    <w:rsid w:val="009B4CE8"/>
    <w:rsid w:val="009B7A9C"/>
    <w:rsid w:val="009D09F9"/>
    <w:rsid w:val="009E7285"/>
    <w:rsid w:val="009F188B"/>
    <w:rsid w:val="009F3678"/>
    <w:rsid w:val="009F69A9"/>
    <w:rsid w:val="009F73E5"/>
    <w:rsid w:val="009F7831"/>
    <w:rsid w:val="009F7D25"/>
    <w:rsid w:val="00A02E84"/>
    <w:rsid w:val="00A10192"/>
    <w:rsid w:val="00A3078F"/>
    <w:rsid w:val="00A322F6"/>
    <w:rsid w:val="00A441CB"/>
    <w:rsid w:val="00A46317"/>
    <w:rsid w:val="00A50048"/>
    <w:rsid w:val="00A608F4"/>
    <w:rsid w:val="00A60E4C"/>
    <w:rsid w:val="00A64CAF"/>
    <w:rsid w:val="00A66E93"/>
    <w:rsid w:val="00A7202D"/>
    <w:rsid w:val="00A75584"/>
    <w:rsid w:val="00A8284D"/>
    <w:rsid w:val="00A87E03"/>
    <w:rsid w:val="00A94C62"/>
    <w:rsid w:val="00AB5A75"/>
    <w:rsid w:val="00AB72C1"/>
    <w:rsid w:val="00AC0542"/>
    <w:rsid w:val="00AC3ACA"/>
    <w:rsid w:val="00AD4B0A"/>
    <w:rsid w:val="00AD6560"/>
    <w:rsid w:val="00AE2AC7"/>
    <w:rsid w:val="00AE6167"/>
    <w:rsid w:val="00AE7A17"/>
    <w:rsid w:val="00AF0F36"/>
    <w:rsid w:val="00AF1C09"/>
    <w:rsid w:val="00AF3322"/>
    <w:rsid w:val="00AF36CB"/>
    <w:rsid w:val="00B00F77"/>
    <w:rsid w:val="00B0379D"/>
    <w:rsid w:val="00B04F16"/>
    <w:rsid w:val="00B04F25"/>
    <w:rsid w:val="00B053A3"/>
    <w:rsid w:val="00B05579"/>
    <w:rsid w:val="00B16E1B"/>
    <w:rsid w:val="00B21D4B"/>
    <w:rsid w:val="00B24FEF"/>
    <w:rsid w:val="00B25211"/>
    <w:rsid w:val="00B25938"/>
    <w:rsid w:val="00B41C40"/>
    <w:rsid w:val="00B47992"/>
    <w:rsid w:val="00B47CEA"/>
    <w:rsid w:val="00B51442"/>
    <w:rsid w:val="00B51DAD"/>
    <w:rsid w:val="00B604B0"/>
    <w:rsid w:val="00B651EB"/>
    <w:rsid w:val="00B86129"/>
    <w:rsid w:val="00B90FA3"/>
    <w:rsid w:val="00B960CF"/>
    <w:rsid w:val="00BA2212"/>
    <w:rsid w:val="00BA7D4C"/>
    <w:rsid w:val="00BB087B"/>
    <w:rsid w:val="00BD4E3F"/>
    <w:rsid w:val="00BE4A9A"/>
    <w:rsid w:val="00BE723F"/>
    <w:rsid w:val="00C00EDF"/>
    <w:rsid w:val="00C24651"/>
    <w:rsid w:val="00C50AD0"/>
    <w:rsid w:val="00C52EB1"/>
    <w:rsid w:val="00C57663"/>
    <w:rsid w:val="00C62AFE"/>
    <w:rsid w:val="00C6795F"/>
    <w:rsid w:val="00C70D95"/>
    <w:rsid w:val="00C87756"/>
    <w:rsid w:val="00C937B6"/>
    <w:rsid w:val="00CA7DAC"/>
    <w:rsid w:val="00CB426E"/>
    <w:rsid w:val="00CC3600"/>
    <w:rsid w:val="00CD4CB9"/>
    <w:rsid w:val="00CE2826"/>
    <w:rsid w:val="00CE2D93"/>
    <w:rsid w:val="00CE3FA0"/>
    <w:rsid w:val="00CF2FDD"/>
    <w:rsid w:val="00CF6643"/>
    <w:rsid w:val="00CF7CC0"/>
    <w:rsid w:val="00D02395"/>
    <w:rsid w:val="00D07057"/>
    <w:rsid w:val="00D2086C"/>
    <w:rsid w:val="00D27256"/>
    <w:rsid w:val="00D277AF"/>
    <w:rsid w:val="00D346D0"/>
    <w:rsid w:val="00D54685"/>
    <w:rsid w:val="00D612B8"/>
    <w:rsid w:val="00D90C72"/>
    <w:rsid w:val="00DB3078"/>
    <w:rsid w:val="00DB6230"/>
    <w:rsid w:val="00DC2F7B"/>
    <w:rsid w:val="00DD55CF"/>
    <w:rsid w:val="00DE1B74"/>
    <w:rsid w:val="00DE4E35"/>
    <w:rsid w:val="00DE5744"/>
    <w:rsid w:val="00DF2C63"/>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6785C"/>
    <w:rsid w:val="00E76628"/>
    <w:rsid w:val="00E95B6E"/>
    <w:rsid w:val="00EA7208"/>
    <w:rsid w:val="00EB0269"/>
    <w:rsid w:val="00EB252B"/>
    <w:rsid w:val="00EB2F89"/>
    <w:rsid w:val="00EB5B40"/>
    <w:rsid w:val="00EC7EBF"/>
    <w:rsid w:val="00ED16A0"/>
    <w:rsid w:val="00ED3B95"/>
    <w:rsid w:val="00EE32BA"/>
    <w:rsid w:val="00F12595"/>
    <w:rsid w:val="00F14D21"/>
    <w:rsid w:val="00F17F41"/>
    <w:rsid w:val="00F26FFE"/>
    <w:rsid w:val="00F340DD"/>
    <w:rsid w:val="00F46FF4"/>
    <w:rsid w:val="00F73092"/>
    <w:rsid w:val="00F755BD"/>
    <w:rsid w:val="00F768A4"/>
    <w:rsid w:val="00F8379F"/>
    <w:rsid w:val="00F84159"/>
    <w:rsid w:val="00F86B91"/>
    <w:rsid w:val="00F93035"/>
    <w:rsid w:val="00FA358B"/>
    <w:rsid w:val="00FA3951"/>
    <w:rsid w:val="00FA4DCB"/>
    <w:rsid w:val="00FA68D0"/>
    <w:rsid w:val="00FB0863"/>
    <w:rsid w:val="00FC2DA3"/>
    <w:rsid w:val="00FC69C8"/>
    <w:rsid w:val="00FD036C"/>
    <w:rsid w:val="00FD0D5D"/>
    <w:rsid w:val="00FD24D6"/>
    <w:rsid w:val="00FE345C"/>
    <w:rsid w:val="00FE44C0"/>
    <w:rsid w:val="00FE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15C"/>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 w:type="character" w:customStyle="1" w:styleId="indent-1-breaks">
    <w:name w:val="indent-1-breaks"/>
    <w:basedOn w:val="DefaultParagraphFont"/>
    <w:rsid w:val="00BA7D4C"/>
  </w:style>
  <w:style w:type="character" w:customStyle="1" w:styleId="small-caps">
    <w:name w:val="small-caps"/>
    <w:basedOn w:val="DefaultParagraphFont"/>
    <w:rsid w:val="00BA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D1F1-EA01-4232-90A9-6F790C9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Leslie Foster</cp:lastModifiedBy>
  <cp:revision>3</cp:revision>
  <cp:lastPrinted>2022-12-07T18:06:00Z</cp:lastPrinted>
  <dcterms:created xsi:type="dcterms:W3CDTF">2023-02-13T00:21:00Z</dcterms:created>
  <dcterms:modified xsi:type="dcterms:W3CDTF">2023-02-13T19:27:00Z</dcterms:modified>
</cp:coreProperties>
</file>